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2530" w14:textId="77777777" w:rsidR="00112343" w:rsidRPr="00956DCB" w:rsidRDefault="00DA7CEE" w:rsidP="00112343">
      <w:pPr>
        <w:rPr>
          <w:rFonts w:ascii="NTPreCursivefk normal" w:hAnsi="NTPreCursivefk normal"/>
          <w:b/>
          <w:sz w:val="28"/>
        </w:rPr>
      </w:pPr>
      <w:bookmarkStart w:id="0" w:name="_GoBack"/>
      <w:bookmarkEnd w:id="0"/>
      <w:r>
        <w:rPr>
          <w:rFonts w:ascii="NTPreCursivefk normal" w:hAnsi="NTPreCursivefk normal"/>
          <w:b/>
          <w:sz w:val="28"/>
        </w:rPr>
        <w:t>Writing: Composition</w:t>
      </w:r>
    </w:p>
    <w:p w14:paraId="45E07648" w14:textId="77777777" w:rsidR="00112343" w:rsidRPr="00956DCB" w:rsidRDefault="00112343" w:rsidP="00112343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12343" w:rsidRPr="00956DCB" w14:paraId="694E3E61" w14:textId="77777777" w:rsidTr="00DA7CEE">
        <w:tc>
          <w:tcPr>
            <w:tcW w:w="2362" w:type="dxa"/>
            <w:shd w:val="clear" w:color="auto" w:fill="FF99FF"/>
          </w:tcPr>
          <w:p w14:paraId="4F268BCF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14CE745F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4F5310C4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40B70825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48C03E38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21FCED3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A7CEE" w:rsidRPr="00DA7CEE" w14:paraId="17ACF404" w14:textId="77777777" w:rsidTr="00DA7CEE">
        <w:tc>
          <w:tcPr>
            <w:tcW w:w="2362" w:type="dxa"/>
          </w:tcPr>
          <w:p w14:paraId="79BC053F" w14:textId="03443843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 xml:space="preserve"> use simple words and phrases</w:t>
            </w:r>
          </w:p>
        </w:tc>
        <w:tc>
          <w:tcPr>
            <w:tcW w:w="2362" w:type="dxa"/>
          </w:tcPr>
          <w:p w14:paraId="3D224550" w14:textId="05CFA259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 xml:space="preserve"> read aloud what I have written with expression</w:t>
            </w:r>
          </w:p>
        </w:tc>
        <w:tc>
          <w:tcPr>
            <w:tcW w:w="2363" w:type="dxa"/>
          </w:tcPr>
          <w:p w14:paraId="66C9D89D" w14:textId="0B4C3A38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 xml:space="preserve"> produce work which is organised, imaginative and clear</w:t>
            </w:r>
          </w:p>
        </w:tc>
        <w:tc>
          <w:tcPr>
            <w:tcW w:w="2363" w:type="dxa"/>
          </w:tcPr>
          <w:p w14:paraId="6887F4F8" w14:textId="7CF70576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 xml:space="preserve"> produce written work (in a range of genres) which is organised, imaginative and clear with consideration for the audience and purpose</w:t>
            </w:r>
          </w:p>
        </w:tc>
        <w:tc>
          <w:tcPr>
            <w:tcW w:w="2363" w:type="dxa"/>
          </w:tcPr>
          <w:p w14:paraId="42CDCA8D" w14:textId="38FB997F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 xml:space="preserve"> produce writing (across a range of genres) which is varied, interesting, and thoughtful including a wide range of imaginative vocabulary which is used for effect</w:t>
            </w:r>
          </w:p>
        </w:tc>
        <w:tc>
          <w:tcPr>
            <w:tcW w:w="2363" w:type="dxa"/>
          </w:tcPr>
          <w:p w14:paraId="6BE051BF" w14:textId="5473D496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 xml:space="preserve"> adapt writing for the full range of purposes</w:t>
            </w:r>
          </w:p>
        </w:tc>
      </w:tr>
      <w:tr w:rsidR="00DA7CEE" w:rsidRPr="00DA7CEE" w14:paraId="7B84002A" w14:textId="77777777" w:rsidTr="00DA7CEE">
        <w:tc>
          <w:tcPr>
            <w:tcW w:w="2362" w:type="dxa"/>
          </w:tcPr>
          <w:p w14:paraId="6119F905" w14:textId="37DEB862" w:rsidR="00DA7CEE" w:rsidRPr="00DA7CEE" w:rsidRDefault="0018669B" w:rsidP="00DA7CEE">
            <w:pPr>
              <w:jc w:val="center"/>
              <w:rPr>
                <w:rFonts w:ascii="NTPreCursive" w:hAnsi="NTPreCursive" w:cs="Arial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write sentences by composing a sentence out loud before writing it</w:t>
            </w:r>
          </w:p>
        </w:tc>
        <w:tc>
          <w:tcPr>
            <w:tcW w:w="2362" w:type="dxa"/>
          </w:tcPr>
          <w:p w14:paraId="3C731E2B" w14:textId="1C1A1585" w:rsidR="00DA7CEE" w:rsidRPr="00DA7CEE" w:rsidRDefault="0018669B" w:rsidP="00DA7CEE">
            <w:pPr>
              <w:jc w:val="center"/>
              <w:rPr>
                <w:rFonts w:ascii="NTPreCursive" w:hAnsi="NTPreCursive" w:cs="Arial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write with meaning in a series of simple sentences</w:t>
            </w:r>
          </w:p>
        </w:tc>
        <w:tc>
          <w:tcPr>
            <w:tcW w:w="2363" w:type="dxa"/>
          </w:tcPr>
          <w:p w14:paraId="275919EF" w14:textId="4F42853D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usually use correct grammatical structures in sentences</w:t>
            </w:r>
          </w:p>
        </w:tc>
        <w:tc>
          <w:tcPr>
            <w:tcW w:w="2363" w:type="dxa"/>
          </w:tcPr>
          <w:p w14:paraId="2044B626" w14:textId="49EFB03D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use correct grammatical structures in sentences (noun and verbs agree)</w:t>
            </w:r>
          </w:p>
        </w:tc>
        <w:tc>
          <w:tcPr>
            <w:tcW w:w="2363" w:type="dxa"/>
          </w:tcPr>
          <w:p w14:paraId="070C9EDC" w14:textId="07F646A4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use pronouns appropriately to avoid repetition</w:t>
            </w:r>
          </w:p>
        </w:tc>
        <w:tc>
          <w:tcPr>
            <w:tcW w:w="2363" w:type="dxa"/>
          </w:tcPr>
          <w:p w14:paraId="0A37033D" w14:textId="4CEC6339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write using the consistent and correct use of tense throughout a piece of writing, by distinguishing between the language of speech and writing</w:t>
            </w:r>
          </w:p>
        </w:tc>
      </w:tr>
      <w:tr w:rsidR="00DA7CEE" w:rsidRPr="00DA7CEE" w14:paraId="3B3B1DC9" w14:textId="77777777" w:rsidTr="00DA7CEE">
        <w:tc>
          <w:tcPr>
            <w:tcW w:w="2362" w:type="dxa"/>
          </w:tcPr>
          <w:p w14:paraId="120756A1" w14:textId="65DA6241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attempt to write simple texts such as lists, stories, explanations</w:t>
            </w:r>
          </w:p>
        </w:tc>
        <w:tc>
          <w:tcPr>
            <w:tcW w:w="2362" w:type="dxa"/>
          </w:tcPr>
          <w:p w14:paraId="3E930C45" w14:textId="20DB1ACB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produce short sections of developed ideas</w:t>
            </w:r>
          </w:p>
        </w:tc>
        <w:tc>
          <w:tcPr>
            <w:tcW w:w="2363" w:type="dxa"/>
          </w:tcPr>
          <w:p w14:paraId="2A4A8C3C" w14:textId="56E8EE7A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extend sentences using a wider range of conjunctions</w:t>
            </w:r>
          </w:p>
        </w:tc>
        <w:tc>
          <w:tcPr>
            <w:tcW w:w="2363" w:type="dxa"/>
          </w:tcPr>
          <w:p w14:paraId="08F2931F" w14:textId="5EBBC3E3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use conditionals and conjunctions to give order or emphasis (if…then…, we…so as to…)</w:t>
            </w:r>
          </w:p>
        </w:tc>
        <w:tc>
          <w:tcPr>
            <w:tcW w:w="2363" w:type="dxa"/>
          </w:tcPr>
          <w:p w14:paraId="5D02BE03" w14:textId="708F9F50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organise ideas appropriately for both purpose and reader</w:t>
            </w:r>
          </w:p>
        </w:tc>
        <w:tc>
          <w:tcPr>
            <w:tcW w:w="2363" w:type="dxa"/>
          </w:tcPr>
          <w:p w14:paraId="4D406A4E" w14:textId="2F142E2A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develop ideas though controlled use of: elaboration or imaginative detail and use appropriate details</w:t>
            </w:r>
          </w:p>
        </w:tc>
      </w:tr>
      <w:tr w:rsidR="00DA7CEE" w:rsidRPr="00DA7CEE" w14:paraId="216DCD07" w14:textId="77777777" w:rsidTr="00DA7CEE">
        <w:tc>
          <w:tcPr>
            <w:tcW w:w="2362" w:type="dxa"/>
          </w:tcPr>
          <w:p w14:paraId="65F26DA0" w14:textId="7451A248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write sentences by sequencing events to form short narratives</w:t>
            </w:r>
          </w:p>
        </w:tc>
        <w:tc>
          <w:tcPr>
            <w:tcW w:w="2362" w:type="dxa"/>
          </w:tcPr>
          <w:p w14:paraId="20648984" w14:textId="6F876519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organise my writing according to the type of text</w:t>
            </w:r>
          </w:p>
        </w:tc>
        <w:tc>
          <w:tcPr>
            <w:tcW w:w="2363" w:type="dxa"/>
          </w:tcPr>
          <w:p w14:paraId="4BFC4021" w14:textId="4B9212DB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consciously select adjectives and adverbs for description</w:t>
            </w:r>
          </w:p>
        </w:tc>
        <w:tc>
          <w:tcPr>
            <w:tcW w:w="2363" w:type="dxa"/>
          </w:tcPr>
          <w:p w14:paraId="27350E27" w14:textId="5E70EBD1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 xml:space="preserve">extend sentences using more sophisticated conjunctions </w:t>
            </w:r>
          </w:p>
        </w:tc>
        <w:tc>
          <w:tcPr>
            <w:tcW w:w="2363" w:type="dxa"/>
          </w:tcPr>
          <w:p w14:paraId="396CB1AE" w14:textId="66347F88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write by linking ideas across paragraphs using adverbials of time</w:t>
            </w:r>
          </w:p>
        </w:tc>
        <w:tc>
          <w:tcPr>
            <w:tcW w:w="2363" w:type="dxa"/>
          </w:tcPr>
          <w:p w14:paraId="19E92CF1" w14:textId="28DC71EE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always construct grammatically correct sentences, unless using dialect or alternative constructions for effect</w:t>
            </w:r>
          </w:p>
        </w:tc>
      </w:tr>
      <w:tr w:rsidR="00DA7CEE" w:rsidRPr="00DA7CEE" w14:paraId="1CB727FC" w14:textId="77777777" w:rsidTr="00DA7CEE">
        <w:tc>
          <w:tcPr>
            <w:tcW w:w="2362" w:type="dxa"/>
          </w:tcPr>
          <w:p w14:paraId="0C5F5738" w14:textId="4E291E50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discuss my writing with my friends and my teacher</w:t>
            </w:r>
          </w:p>
        </w:tc>
        <w:tc>
          <w:tcPr>
            <w:tcW w:w="2362" w:type="dxa"/>
          </w:tcPr>
          <w:p w14:paraId="40A1B25F" w14:textId="41AC35F5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 xml:space="preserve"> link ideas and events, using strategies to create ‘flow’</w:t>
            </w:r>
          </w:p>
        </w:tc>
        <w:tc>
          <w:tcPr>
            <w:tcW w:w="2363" w:type="dxa"/>
          </w:tcPr>
          <w:p w14:paraId="1644B4BD" w14:textId="14558F1F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 xml:space="preserve"> use interesting, appropriate and sometimes ambitious words</w:t>
            </w:r>
          </w:p>
        </w:tc>
        <w:tc>
          <w:tcPr>
            <w:tcW w:w="2363" w:type="dxa"/>
          </w:tcPr>
          <w:p w14:paraId="64D68269" w14:textId="55D088A2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 xml:space="preserve"> use paragraphs consistently and appropriately</w:t>
            </w:r>
          </w:p>
        </w:tc>
        <w:tc>
          <w:tcPr>
            <w:tcW w:w="2363" w:type="dxa"/>
          </w:tcPr>
          <w:p w14:paraId="1455E87D" w14:textId="49C885FA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write using consistent and correct use of tense, by ensuring correct subject and verb agreement</w:t>
            </w:r>
          </w:p>
        </w:tc>
        <w:tc>
          <w:tcPr>
            <w:tcW w:w="2363" w:type="dxa"/>
          </w:tcPr>
          <w:p w14:paraId="3EC4BDEE" w14:textId="2A3627D1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use creative and varied sentence structure when appropriate, intermingling with simple structures for effect</w:t>
            </w:r>
          </w:p>
        </w:tc>
      </w:tr>
      <w:tr w:rsidR="00DA7CEE" w:rsidRPr="00DA7CEE" w14:paraId="661B920D" w14:textId="77777777" w:rsidTr="00DA7CEE">
        <w:tc>
          <w:tcPr>
            <w:tcW w:w="2362" w:type="dxa"/>
          </w:tcPr>
          <w:p w14:paraId="39859DD4" w14:textId="3C330510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use simple adjectives</w:t>
            </w:r>
          </w:p>
        </w:tc>
        <w:tc>
          <w:tcPr>
            <w:tcW w:w="2362" w:type="dxa"/>
          </w:tcPr>
          <w:p w14:paraId="56049918" w14:textId="5CC9A857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use any connecting word or phrase (e.g. conjunctions, adverbials, prepositional phrases) to join two simple sentences</w:t>
            </w:r>
          </w:p>
        </w:tc>
        <w:tc>
          <w:tcPr>
            <w:tcW w:w="2363" w:type="dxa"/>
          </w:tcPr>
          <w:p w14:paraId="097207B6" w14:textId="5E8306DC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write non-narrative texts, using simple organisational devices</w:t>
            </w:r>
          </w:p>
        </w:tc>
        <w:tc>
          <w:tcPr>
            <w:tcW w:w="2363" w:type="dxa"/>
          </w:tcPr>
          <w:p w14:paraId="769E8A5C" w14:textId="35C6039C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use well-chosen vocabulary (e.g. verbs and nouns) to develop interesting and creative ideas</w:t>
            </w:r>
          </w:p>
        </w:tc>
        <w:tc>
          <w:tcPr>
            <w:tcW w:w="2363" w:type="dxa"/>
          </w:tcPr>
          <w:p w14:paraId="3B2EE2EF" w14:textId="7EA3141A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complex sentence structures appropriately</w:t>
            </w:r>
          </w:p>
        </w:tc>
        <w:tc>
          <w:tcPr>
            <w:tcW w:w="2363" w:type="dxa"/>
          </w:tcPr>
          <w:p w14:paraId="10C4B9E0" w14:textId="31749E4B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a range of narrative techniques with confidence </w:t>
            </w:r>
          </w:p>
        </w:tc>
      </w:tr>
      <w:tr w:rsidR="00DA7CEE" w:rsidRPr="00DA7CEE" w14:paraId="40958052" w14:textId="77777777" w:rsidTr="00DA7CEE">
        <w:tc>
          <w:tcPr>
            <w:tcW w:w="2362" w:type="dxa"/>
          </w:tcPr>
          <w:p w14:paraId="4ABEE818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2" w:type="dxa"/>
          </w:tcPr>
          <w:p w14:paraId="18DAC5BA" w14:textId="56819A61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use adjectives and descriptive phrases for detail and emphasis</w:t>
            </w:r>
          </w:p>
        </w:tc>
        <w:tc>
          <w:tcPr>
            <w:tcW w:w="2363" w:type="dxa"/>
          </w:tcPr>
          <w:p w14:paraId="1BE01E5B" w14:textId="03E9A04C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adapt form and style for purpose</w:t>
            </w:r>
          </w:p>
        </w:tc>
        <w:tc>
          <w:tcPr>
            <w:tcW w:w="2363" w:type="dxa"/>
          </w:tcPr>
          <w:p w14:paraId="7FF93BDB" w14:textId="7347BE7B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write non-narrative material, using headings and sub-headings to organise texts</w:t>
            </w:r>
          </w:p>
        </w:tc>
        <w:tc>
          <w:tcPr>
            <w:tcW w:w="2363" w:type="dxa"/>
          </w:tcPr>
          <w:p w14:paraId="177A469C" w14:textId="5B8265E7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use, or attempt to use, grammatically complex structures</w:t>
            </w:r>
          </w:p>
        </w:tc>
        <w:tc>
          <w:tcPr>
            <w:tcW w:w="2363" w:type="dxa"/>
          </w:tcPr>
          <w:p w14:paraId="48F38080" w14:textId="04685996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vary levels of formality showing an awareness of audience </w:t>
            </w:r>
          </w:p>
        </w:tc>
      </w:tr>
      <w:tr w:rsidR="00DA7CEE" w:rsidRPr="00DA7CEE" w14:paraId="0639EEED" w14:textId="77777777" w:rsidTr="00DA7CEE">
        <w:tc>
          <w:tcPr>
            <w:tcW w:w="2362" w:type="dxa"/>
          </w:tcPr>
          <w:p w14:paraId="4268B11E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55F91E2" w14:textId="163616AC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use interesting, appropriate and sometimes ambitious words</w:t>
            </w:r>
          </w:p>
        </w:tc>
        <w:tc>
          <w:tcPr>
            <w:tcW w:w="2363" w:type="dxa"/>
          </w:tcPr>
          <w:p w14:paraId="7E6C579A" w14:textId="7B185905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use literary features to create effect (e.g. alliteration, simile)</w:t>
            </w:r>
          </w:p>
        </w:tc>
        <w:tc>
          <w:tcPr>
            <w:tcW w:w="2363" w:type="dxa"/>
          </w:tcPr>
          <w:p w14:paraId="1D699A3F" w14:textId="01F48042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begin to develop a sense of pace</w:t>
            </w:r>
          </w:p>
        </w:tc>
        <w:tc>
          <w:tcPr>
            <w:tcW w:w="2363" w:type="dxa"/>
          </w:tcPr>
          <w:p w14:paraId="774F1A8E" w14:textId="574F9929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show confident and established ‘voice’ and attempt to convey a viewpoint</w:t>
            </w:r>
          </w:p>
        </w:tc>
        <w:tc>
          <w:tcPr>
            <w:tcW w:w="2363" w:type="dxa"/>
          </w:tcPr>
          <w:p w14:paraId="30BAB837" w14:textId="3C42B8F1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sustain a convincing viewpoint throughout the piece </w:t>
            </w:r>
          </w:p>
        </w:tc>
      </w:tr>
      <w:tr w:rsidR="00DA7CEE" w:rsidRPr="00DA7CEE" w14:paraId="4A9763ED" w14:textId="77777777" w:rsidTr="00DA7CEE">
        <w:tc>
          <w:tcPr>
            <w:tcW w:w="2362" w:type="dxa"/>
          </w:tcPr>
          <w:p w14:paraId="778F9E82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BC0EC11" w14:textId="1AC72122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provide enough detail to interest the reader</w:t>
            </w:r>
          </w:p>
        </w:tc>
        <w:tc>
          <w:tcPr>
            <w:tcW w:w="2363" w:type="dxa"/>
          </w:tcPr>
          <w:p w14:paraId="132D3859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8D75E96" w14:textId="3E08185A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 w:val="22"/>
                <w:szCs w:val="22"/>
              </w:rPr>
              <w:t>use literary features appropriately to create effect (e.g. alliteration, simile, metaphor)</w:t>
            </w:r>
          </w:p>
        </w:tc>
        <w:tc>
          <w:tcPr>
            <w:tcW w:w="2363" w:type="dxa"/>
          </w:tcPr>
          <w:p w14:paraId="09547970" w14:textId="70F421AC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a range of strategies and techniques confidently and appropriately </w:t>
            </w:r>
          </w:p>
        </w:tc>
        <w:tc>
          <w:tcPr>
            <w:tcW w:w="2363" w:type="dxa"/>
          </w:tcPr>
          <w:p w14:paraId="08C3621B" w14:textId="45725FB0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a wide range of links to connect paragraphs or sections (e.g. for time, sequence, mood) and use implicit links within text </w:t>
            </w:r>
          </w:p>
        </w:tc>
      </w:tr>
      <w:tr w:rsidR="00DA7CEE" w:rsidRPr="00DA7CEE" w14:paraId="2519F28D" w14:textId="77777777" w:rsidTr="00DA7CEE">
        <w:tc>
          <w:tcPr>
            <w:tcW w:w="2362" w:type="dxa"/>
          </w:tcPr>
          <w:p w14:paraId="2CE144D4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91A48AA" w14:textId="20602C08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vary the structure of sentences to interest the reader</w:t>
            </w:r>
          </w:p>
        </w:tc>
        <w:tc>
          <w:tcPr>
            <w:tcW w:w="2363" w:type="dxa"/>
          </w:tcPr>
          <w:p w14:paraId="60627ED1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DA808B1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262564C" w14:textId="4102677D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a range of devices to adapt my writing</w:t>
            </w:r>
          </w:p>
        </w:tc>
        <w:tc>
          <w:tcPr>
            <w:tcW w:w="2363" w:type="dxa"/>
          </w:tcPr>
          <w:p w14:paraId="4195A64F" w14:textId="4D092689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group items for effect (e.g. pattern of three within sentences or paragraphs)</w:t>
            </w:r>
          </w:p>
        </w:tc>
      </w:tr>
      <w:tr w:rsidR="00DA7CEE" w:rsidRPr="00DA7CEE" w14:paraId="66736866" w14:textId="77777777" w:rsidTr="00DA7CEE">
        <w:tc>
          <w:tcPr>
            <w:tcW w:w="2362" w:type="dxa"/>
          </w:tcPr>
          <w:p w14:paraId="6F7ADA7F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71D1AB8" w14:textId="05487E6C" w:rsidR="00DA7CEE" w:rsidRPr="00DA7CEE" w:rsidRDefault="0018669B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 w:val="22"/>
                <w:szCs w:val="22"/>
              </w:rPr>
              <w:t xml:space="preserve"> begin </w:t>
            </w:r>
            <w:r w:rsidR="00DA7CEE" w:rsidRPr="00DA7CEE">
              <w:rPr>
                <w:rFonts w:ascii="NTPreCursive" w:hAnsi="NTPreCursive" w:cs="Arial"/>
                <w:sz w:val="22"/>
                <w:szCs w:val="22"/>
              </w:rPr>
              <w:t>to use figurative language</w:t>
            </w:r>
          </w:p>
        </w:tc>
        <w:tc>
          <w:tcPr>
            <w:tcW w:w="2363" w:type="dxa"/>
          </w:tcPr>
          <w:p w14:paraId="1296E3EE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1B2E832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7828BA0" w14:textId="6929368C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different techniques to conclude work appropriately (e.g. opinion, summary, justification, comment)</w:t>
            </w:r>
          </w:p>
        </w:tc>
        <w:tc>
          <w:tcPr>
            <w:tcW w:w="2363" w:type="dxa"/>
          </w:tcPr>
          <w:p w14:paraId="36333B36" w14:textId="49479378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a wide range of conventions appropriately to the context </w:t>
            </w:r>
          </w:p>
        </w:tc>
      </w:tr>
      <w:tr w:rsidR="00DA7CEE" w:rsidRPr="00DA7CEE" w14:paraId="6EC9A338" w14:textId="77777777" w:rsidTr="00DA7CEE">
        <w:tc>
          <w:tcPr>
            <w:tcW w:w="2362" w:type="dxa"/>
          </w:tcPr>
          <w:p w14:paraId="7478EC77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E148225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3D1BB74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112E34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E264B4C" w14:textId="1571CDF7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vary sentence length and word order confidently to sustain interest</w:t>
            </w:r>
          </w:p>
        </w:tc>
        <w:tc>
          <w:tcPr>
            <w:tcW w:w="2363" w:type="dxa"/>
          </w:tcPr>
          <w:p w14:paraId="3E23643F" w14:textId="2E654BDF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a range of stylistic features to create effect within the text (e.g. rhetorical questions, repetition, figurative language, passive voice, metaphor, simile, alliteration, onomatopoeia, impersonal voice or universal appeal)</w:t>
            </w:r>
          </w:p>
        </w:tc>
      </w:tr>
      <w:tr w:rsidR="00DA7CEE" w:rsidRPr="00DA7CEE" w14:paraId="77EEA5DC" w14:textId="77777777" w:rsidTr="00DA7CEE">
        <w:tc>
          <w:tcPr>
            <w:tcW w:w="2362" w:type="dxa"/>
          </w:tcPr>
          <w:p w14:paraId="48878F7B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2" w:type="dxa"/>
          </w:tcPr>
          <w:p w14:paraId="13985081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5553124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04B0879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990CDFF" w14:textId="016031E0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a range of narrative techniques with confidence</w:t>
            </w:r>
          </w:p>
        </w:tc>
        <w:tc>
          <w:tcPr>
            <w:tcW w:w="2363" w:type="dxa"/>
          </w:tcPr>
          <w:p w14:paraId="633B606A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DA7CEE" w:rsidRPr="00DA7CEE" w14:paraId="456F83EC" w14:textId="77777777" w:rsidTr="00DA7CEE">
        <w:tc>
          <w:tcPr>
            <w:tcW w:w="2362" w:type="dxa"/>
          </w:tcPr>
          <w:p w14:paraId="195DE395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1F08BF1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4357AF6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2BB041C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B9990B8" w14:textId="00492F90" w:rsidR="00DA7CEE" w:rsidRPr="00DA7CEE" w:rsidRDefault="0018669B" w:rsidP="00F26D96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use literary features appropriately </w:t>
            </w:r>
            <w:r w:rsidR="00F26D96">
              <w:rPr>
                <w:rFonts w:ascii="NTPreCursivefk normal" w:hAnsi="NTPreCursivefk normal"/>
                <w:sz w:val="22"/>
                <w:szCs w:val="22"/>
              </w:rPr>
              <w:t>for</w:t>
            </w:r>
            <w:r w:rsidR="00DA7CEE" w:rsidRPr="00DA7CEE">
              <w:rPr>
                <w:rFonts w:ascii="NTPreCursivefk normal" w:hAnsi="NTPreCursivefk normal"/>
                <w:sz w:val="22"/>
                <w:szCs w:val="22"/>
              </w:rPr>
              <w:t xml:space="preserve"> effect</w:t>
            </w:r>
          </w:p>
        </w:tc>
        <w:tc>
          <w:tcPr>
            <w:tcW w:w="2363" w:type="dxa"/>
          </w:tcPr>
          <w:p w14:paraId="7D51C7EB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26DC7410" w14:textId="77777777" w:rsidR="0018669B" w:rsidRDefault="0018669B" w:rsidP="00DA7CEE">
      <w:pPr>
        <w:rPr>
          <w:rFonts w:ascii="NTPreCursivefk normal" w:hAnsi="NTPreCursivefk normal"/>
          <w:b/>
          <w:sz w:val="28"/>
        </w:rPr>
      </w:pPr>
    </w:p>
    <w:p w14:paraId="6224D0D2" w14:textId="77777777" w:rsidR="00DA7CEE" w:rsidRPr="00956DCB" w:rsidRDefault="00DA7CEE" w:rsidP="00DA7CEE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Writing: Punctuation</w:t>
      </w:r>
    </w:p>
    <w:p w14:paraId="396BEB32" w14:textId="77777777" w:rsidR="00DA7CEE" w:rsidRPr="00956DCB" w:rsidRDefault="00DA7CEE" w:rsidP="00DA7CEE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A7CEE" w:rsidRPr="00956DCB" w14:paraId="3BBF336B" w14:textId="77777777" w:rsidTr="00DA7CEE">
        <w:tc>
          <w:tcPr>
            <w:tcW w:w="2362" w:type="dxa"/>
            <w:shd w:val="clear" w:color="auto" w:fill="FF99FF"/>
          </w:tcPr>
          <w:p w14:paraId="7C2AAE02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0C62828F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3A3756EE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80EBE07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89CFD04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69A360A3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A7CEE" w:rsidRPr="00DA7CEE" w14:paraId="63C627DD" w14:textId="77777777" w:rsidTr="00DA7CEE">
        <w:tc>
          <w:tcPr>
            <w:tcW w:w="2362" w:type="dxa"/>
          </w:tcPr>
          <w:p w14:paraId="3124606C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Cs w:val="22"/>
              </w:rPr>
            </w:pPr>
            <w:r w:rsidRPr="00DA7CEE">
              <w:rPr>
                <w:rFonts w:ascii="NTPreCursive" w:hAnsi="NTPreCursive" w:cs="Arial"/>
                <w:szCs w:val="22"/>
              </w:rPr>
              <w:t>I am beginning to use capital letters and full stops</w:t>
            </w:r>
          </w:p>
        </w:tc>
        <w:tc>
          <w:tcPr>
            <w:tcW w:w="2362" w:type="dxa"/>
          </w:tcPr>
          <w:p w14:paraId="5B93CCD3" w14:textId="5F65E826" w:rsidR="00DA7CEE" w:rsidRPr="00DA7CEE" w:rsidRDefault="0018669B" w:rsidP="00DA7CEE">
            <w:pPr>
              <w:jc w:val="center"/>
              <w:rPr>
                <w:rFonts w:ascii="NTPreCursive" w:hAnsi="NTPreCursive"/>
                <w:szCs w:val="22"/>
              </w:rPr>
            </w:pPr>
            <w:r>
              <w:rPr>
                <w:rFonts w:ascii="NTPreCursive" w:hAnsi="NTPreCursive" w:cs="Arial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Cs w:val="22"/>
              </w:rPr>
              <w:t xml:space="preserve"> use capital letters and full stops</w:t>
            </w:r>
          </w:p>
        </w:tc>
        <w:tc>
          <w:tcPr>
            <w:tcW w:w="2363" w:type="dxa"/>
          </w:tcPr>
          <w:p w14:paraId="5025A054" w14:textId="7052322F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 w:cs="Ari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 xml:space="preserve"> consistently use capital letters and full stops</w:t>
            </w:r>
          </w:p>
        </w:tc>
        <w:tc>
          <w:tcPr>
            <w:tcW w:w="2363" w:type="dxa"/>
          </w:tcPr>
          <w:p w14:paraId="4E84A303" w14:textId="1538DBCA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 w:cs="Ari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 xml:space="preserve"> consistently use capital letters, full stops, question marks and exclamation marks</w:t>
            </w:r>
          </w:p>
        </w:tc>
        <w:tc>
          <w:tcPr>
            <w:tcW w:w="2363" w:type="dxa"/>
          </w:tcPr>
          <w:p w14:paraId="516E8487" w14:textId="638AED7B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 w:cs="Ari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 xml:space="preserve"> consistently use capital letters, full stops, question marks and exclamation marks</w:t>
            </w:r>
          </w:p>
        </w:tc>
        <w:tc>
          <w:tcPr>
            <w:tcW w:w="2363" w:type="dxa"/>
          </w:tcPr>
          <w:p w14:paraId="17DF121A" w14:textId="26B0FE0D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 w:cs="Ari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 xml:space="preserve"> consistently use capital letters, full stops, question marks and exclamation marks</w:t>
            </w:r>
          </w:p>
        </w:tc>
      </w:tr>
      <w:tr w:rsidR="00DA7CEE" w:rsidRPr="00DA7CEE" w14:paraId="4A0273B1" w14:textId="77777777" w:rsidTr="00DA7CEE">
        <w:tc>
          <w:tcPr>
            <w:tcW w:w="2362" w:type="dxa"/>
          </w:tcPr>
          <w:p w14:paraId="43F440DF" w14:textId="2DE3AB88" w:rsidR="00DA7CEE" w:rsidRPr="00DA7CEE" w:rsidRDefault="0018669B" w:rsidP="00DA7CEE">
            <w:pPr>
              <w:jc w:val="center"/>
              <w:rPr>
                <w:rFonts w:ascii="NTPreCursive" w:hAnsi="NTPreCursive" w:cs="Arial"/>
                <w:szCs w:val="22"/>
              </w:rPr>
            </w:pPr>
            <w:r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Cs w:val="22"/>
              </w:rPr>
              <w:t xml:space="preserve"> separate words with finger spaces</w:t>
            </w:r>
          </w:p>
        </w:tc>
        <w:tc>
          <w:tcPr>
            <w:tcW w:w="2362" w:type="dxa"/>
          </w:tcPr>
          <w:p w14:paraId="0C6980F5" w14:textId="162D3D19" w:rsidR="00DA7CEE" w:rsidRPr="00DA7CEE" w:rsidRDefault="0018669B" w:rsidP="00DA7CEE">
            <w:pPr>
              <w:jc w:val="center"/>
              <w:rPr>
                <w:rFonts w:ascii="NTPreCursive" w:hAnsi="NTPreCursive" w:cs="Arial"/>
                <w:szCs w:val="22"/>
              </w:rPr>
            </w:pPr>
            <w:r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Cs w:val="22"/>
              </w:rPr>
              <w:t>use question marks and exclamation marks</w:t>
            </w:r>
          </w:p>
        </w:tc>
        <w:tc>
          <w:tcPr>
            <w:tcW w:w="2363" w:type="dxa"/>
          </w:tcPr>
          <w:p w14:paraId="4684F798" w14:textId="34088973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question marks and exclamation marks accurately</w:t>
            </w:r>
          </w:p>
        </w:tc>
        <w:tc>
          <w:tcPr>
            <w:tcW w:w="2363" w:type="dxa"/>
          </w:tcPr>
          <w:p w14:paraId="761B4BB8" w14:textId="49428581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inverted commas and other punctuation to indicate direct speech</w:t>
            </w:r>
          </w:p>
        </w:tc>
        <w:tc>
          <w:tcPr>
            <w:tcW w:w="2363" w:type="dxa"/>
          </w:tcPr>
          <w:p w14:paraId="1034D951" w14:textId="18DE70A7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use brackets, dashes or commas to indicate parenthesis</w:t>
            </w:r>
          </w:p>
        </w:tc>
        <w:tc>
          <w:tcPr>
            <w:tcW w:w="2363" w:type="dxa"/>
          </w:tcPr>
          <w:p w14:paraId="5681BB7C" w14:textId="6182160F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use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semi-colons, colons and dashes to mark the boundary between independent clauses</w:t>
            </w:r>
          </w:p>
        </w:tc>
      </w:tr>
      <w:tr w:rsidR="00DA7CEE" w:rsidRPr="00DA7CEE" w14:paraId="466F5E85" w14:textId="77777777" w:rsidTr="00DA7CEE">
        <w:tc>
          <w:tcPr>
            <w:tcW w:w="2362" w:type="dxa"/>
          </w:tcPr>
          <w:p w14:paraId="5B1D1980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Cs w:val="22"/>
              </w:rPr>
            </w:pPr>
            <w:r w:rsidRPr="00DA7CEE">
              <w:rPr>
                <w:rFonts w:ascii="NTPreCursive" w:hAnsi="NTPreCursive"/>
                <w:szCs w:val="22"/>
              </w:rPr>
              <w:t>I am beginning to use question marks and exclamation marks</w:t>
            </w:r>
          </w:p>
        </w:tc>
        <w:tc>
          <w:tcPr>
            <w:tcW w:w="2362" w:type="dxa"/>
          </w:tcPr>
          <w:p w14:paraId="0668394B" w14:textId="335D2484" w:rsidR="00DA7CEE" w:rsidRPr="00DA7CEE" w:rsidRDefault="0018669B" w:rsidP="00DA7CEE">
            <w:pPr>
              <w:jc w:val="center"/>
              <w:rPr>
                <w:rFonts w:ascii="NTPreCursive" w:hAnsi="NTPreCursive"/>
                <w:szCs w:val="22"/>
              </w:rPr>
            </w:pPr>
            <w:r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Cs w:val="22"/>
              </w:rPr>
              <w:t>use commas to separate items in a list</w:t>
            </w:r>
          </w:p>
        </w:tc>
        <w:tc>
          <w:tcPr>
            <w:tcW w:w="2363" w:type="dxa"/>
          </w:tcPr>
          <w:p w14:paraId="676A9409" w14:textId="42D1B0B6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commas to separate items in a list</w:t>
            </w:r>
          </w:p>
        </w:tc>
        <w:tc>
          <w:tcPr>
            <w:tcW w:w="2363" w:type="dxa"/>
          </w:tcPr>
          <w:p w14:paraId="7EBE1A65" w14:textId="00A79610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apostrophes to mark plural possession</w:t>
            </w:r>
          </w:p>
        </w:tc>
        <w:tc>
          <w:tcPr>
            <w:tcW w:w="2363" w:type="dxa"/>
          </w:tcPr>
          <w:p w14:paraId="5E07A1EE" w14:textId="540D1585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commas to clarify meaning or avoid ambiguity</w:t>
            </w:r>
          </w:p>
        </w:tc>
        <w:tc>
          <w:tcPr>
            <w:tcW w:w="2363" w:type="dxa"/>
          </w:tcPr>
          <w:p w14:paraId="65DC106F" w14:textId="2643CBC4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the colon to introduce a list of uses and uses semi-colons within lists</w:t>
            </w:r>
          </w:p>
        </w:tc>
      </w:tr>
      <w:tr w:rsidR="00DA7CEE" w:rsidRPr="00DA7CEE" w14:paraId="21DF3137" w14:textId="77777777" w:rsidTr="00DA7CEE">
        <w:tc>
          <w:tcPr>
            <w:tcW w:w="2362" w:type="dxa"/>
          </w:tcPr>
          <w:p w14:paraId="3989F93F" w14:textId="460C682F" w:rsidR="00DA7CEE" w:rsidRPr="00DA7CEE" w:rsidRDefault="0018669B" w:rsidP="00DA7CEE">
            <w:pPr>
              <w:jc w:val="center"/>
              <w:rPr>
                <w:rFonts w:ascii="NTPreCursive" w:hAnsi="NTPreCursive"/>
                <w:szCs w:val="22"/>
              </w:rPr>
            </w:pPr>
            <w:r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Cs w:val="22"/>
              </w:rPr>
              <w:t xml:space="preserve"> use capital letters for names and for the personal pronoun ‘I’</w:t>
            </w:r>
          </w:p>
        </w:tc>
        <w:tc>
          <w:tcPr>
            <w:tcW w:w="2362" w:type="dxa"/>
          </w:tcPr>
          <w:p w14:paraId="7D2BB30F" w14:textId="2562C335" w:rsidR="00DA7CEE" w:rsidRPr="00DA7CEE" w:rsidRDefault="0018669B" w:rsidP="00DA7CEE">
            <w:pPr>
              <w:jc w:val="center"/>
              <w:rPr>
                <w:rFonts w:ascii="NTPreCursive" w:hAnsi="NTPreCursive"/>
                <w:szCs w:val="22"/>
              </w:rPr>
            </w:pPr>
            <w:r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Cs w:val="22"/>
              </w:rPr>
              <w:t>use apostrophes to mark where letters are missing</w:t>
            </w:r>
          </w:p>
        </w:tc>
        <w:tc>
          <w:tcPr>
            <w:tcW w:w="2363" w:type="dxa"/>
          </w:tcPr>
          <w:p w14:paraId="10814A1A" w14:textId="47CF7513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apostrophes (omission and possession)</w:t>
            </w:r>
          </w:p>
        </w:tc>
        <w:tc>
          <w:tcPr>
            <w:tcW w:w="2363" w:type="dxa"/>
          </w:tcPr>
          <w:p w14:paraId="4B048077" w14:textId="19A9BBEA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consistently use apostrophes for omission</w:t>
            </w:r>
          </w:p>
        </w:tc>
        <w:tc>
          <w:tcPr>
            <w:tcW w:w="2363" w:type="dxa"/>
          </w:tcPr>
          <w:p w14:paraId="06C137D7" w14:textId="0FA1CE2B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begin to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the colon to introduce a list and use of semi-colons within lists</w:t>
            </w:r>
          </w:p>
        </w:tc>
        <w:tc>
          <w:tcPr>
            <w:tcW w:w="2363" w:type="dxa"/>
          </w:tcPr>
          <w:p w14:paraId="3D87E815" w14:textId="345C0E80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 xml:space="preserve">understand how hyphens can be used to avoid ambiguity </w:t>
            </w:r>
          </w:p>
        </w:tc>
      </w:tr>
      <w:tr w:rsidR="00DA7CEE" w:rsidRPr="00DA7CEE" w14:paraId="0659623E" w14:textId="77777777" w:rsidTr="00DA7CEE">
        <w:tc>
          <w:tcPr>
            <w:tcW w:w="2362" w:type="dxa"/>
          </w:tcPr>
          <w:p w14:paraId="0A6FDEAE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Cs w:val="22"/>
              </w:rPr>
            </w:pPr>
          </w:p>
        </w:tc>
        <w:tc>
          <w:tcPr>
            <w:tcW w:w="2362" w:type="dxa"/>
          </w:tcPr>
          <w:p w14:paraId="00BE6892" w14:textId="3722F3F9" w:rsidR="00DA7CEE" w:rsidRPr="00DA7CEE" w:rsidRDefault="0018669B" w:rsidP="00DA7CEE">
            <w:pPr>
              <w:jc w:val="center"/>
              <w:rPr>
                <w:rFonts w:ascii="NTPreCursive" w:hAnsi="NTPreCursive"/>
                <w:szCs w:val="22"/>
              </w:rPr>
            </w:pPr>
            <w:r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/>
                <w:szCs w:val="22"/>
              </w:rPr>
              <w:t xml:space="preserve"> </w:t>
            </w:r>
            <w:r w:rsidR="00DA7CEE" w:rsidRPr="00DA7CEE">
              <w:rPr>
                <w:rFonts w:ascii="NTPreCursive" w:hAnsi="NTPreCursive" w:cs="Arial"/>
                <w:szCs w:val="22"/>
              </w:rPr>
              <w:t>use apostrophes to mark singular possession in nouns</w:t>
            </w:r>
          </w:p>
        </w:tc>
        <w:tc>
          <w:tcPr>
            <w:tcW w:w="2363" w:type="dxa"/>
          </w:tcPr>
          <w:p w14:paraId="23BE54B9" w14:textId="53F4FBD0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begin to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 xml:space="preserve"> use inverted commas (speech marks) to punctuate direct speech</w:t>
            </w:r>
          </w:p>
        </w:tc>
        <w:tc>
          <w:tcPr>
            <w:tcW w:w="2363" w:type="dxa"/>
          </w:tcPr>
          <w:p w14:paraId="57C51313" w14:textId="140C7C3A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commas after fronted adverbials</w:t>
            </w:r>
          </w:p>
        </w:tc>
        <w:tc>
          <w:tcPr>
            <w:tcW w:w="2363" w:type="dxa"/>
          </w:tcPr>
          <w:p w14:paraId="3E79AB63" w14:textId="185D796E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begin to use semi-colons, colons and dashes between independent clauses</w:t>
            </w:r>
          </w:p>
        </w:tc>
        <w:tc>
          <w:tcPr>
            <w:tcW w:w="2363" w:type="dxa"/>
          </w:tcPr>
          <w:p w14:paraId="5CB0D146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</w:tr>
      <w:tr w:rsidR="00DA7CEE" w:rsidRPr="00DA7CEE" w14:paraId="6352434E" w14:textId="77777777" w:rsidTr="00DA7CEE">
        <w:tc>
          <w:tcPr>
            <w:tcW w:w="2362" w:type="dxa"/>
          </w:tcPr>
          <w:p w14:paraId="2E1AA902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Cs w:val="22"/>
              </w:rPr>
            </w:pPr>
          </w:p>
        </w:tc>
        <w:tc>
          <w:tcPr>
            <w:tcW w:w="2362" w:type="dxa"/>
          </w:tcPr>
          <w:p w14:paraId="4FD28C50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Cs w:val="22"/>
              </w:rPr>
            </w:pPr>
          </w:p>
        </w:tc>
        <w:tc>
          <w:tcPr>
            <w:tcW w:w="2363" w:type="dxa"/>
          </w:tcPr>
          <w:p w14:paraId="5B5DCA0E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63" w:type="dxa"/>
          </w:tcPr>
          <w:p w14:paraId="381D51A1" w14:textId="36C65334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bullet points to list information</w:t>
            </w:r>
          </w:p>
        </w:tc>
        <w:tc>
          <w:tcPr>
            <w:tcW w:w="2363" w:type="dxa"/>
          </w:tcPr>
          <w:p w14:paraId="57D15F75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63" w:type="dxa"/>
          </w:tcPr>
          <w:p w14:paraId="164800C5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</w:tr>
      <w:tr w:rsidR="00DA7CEE" w:rsidRPr="00DA7CEE" w14:paraId="532CCAC6" w14:textId="77777777" w:rsidTr="00DA7CEE">
        <w:tc>
          <w:tcPr>
            <w:tcW w:w="2362" w:type="dxa"/>
          </w:tcPr>
          <w:p w14:paraId="65ECFAF3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Cs w:val="22"/>
              </w:rPr>
            </w:pPr>
          </w:p>
        </w:tc>
        <w:tc>
          <w:tcPr>
            <w:tcW w:w="2362" w:type="dxa"/>
          </w:tcPr>
          <w:p w14:paraId="4F642088" w14:textId="77777777" w:rsidR="00DA7CEE" w:rsidRPr="00DA7CEE" w:rsidRDefault="00DA7CEE" w:rsidP="00DA7CEE">
            <w:pPr>
              <w:jc w:val="center"/>
              <w:rPr>
                <w:rFonts w:ascii="NTPreCursive" w:hAnsi="NTPreCursive"/>
                <w:szCs w:val="22"/>
              </w:rPr>
            </w:pPr>
          </w:p>
        </w:tc>
        <w:tc>
          <w:tcPr>
            <w:tcW w:w="2363" w:type="dxa"/>
          </w:tcPr>
          <w:p w14:paraId="4F40DC98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63" w:type="dxa"/>
          </w:tcPr>
          <w:p w14:paraId="065B8F3C" w14:textId="58B73C5E" w:rsidR="00DA7CEE" w:rsidRPr="00DA7CEE" w:rsidRDefault="0018669B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  <w:szCs w:val="22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  <w:szCs w:val="22"/>
              </w:rPr>
              <w:t>use ellipsis to create atmosphere</w:t>
            </w:r>
          </w:p>
        </w:tc>
        <w:tc>
          <w:tcPr>
            <w:tcW w:w="2363" w:type="dxa"/>
          </w:tcPr>
          <w:p w14:paraId="0192A660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63" w:type="dxa"/>
          </w:tcPr>
          <w:p w14:paraId="72055F7A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</w:tr>
    </w:tbl>
    <w:p w14:paraId="786BF241" w14:textId="77777777" w:rsidR="00CF0849" w:rsidRDefault="00CF0849"/>
    <w:p w14:paraId="6039B022" w14:textId="77777777" w:rsidR="00DA7CEE" w:rsidRDefault="00DA7CEE"/>
    <w:p w14:paraId="2026E065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0E7B4694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2A4F64F9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725D4980" w14:textId="77777777" w:rsidR="0018669B" w:rsidRDefault="0018669B" w:rsidP="00DA7CEE">
      <w:pPr>
        <w:rPr>
          <w:rFonts w:ascii="NTPreCursivefk normal" w:hAnsi="NTPreCursivefk normal"/>
          <w:b/>
          <w:sz w:val="28"/>
        </w:rPr>
      </w:pPr>
    </w:p>
    <w:p w14:paraId="7FD99C79" w14:textId="77777777" w:rsidR="0018669B" w:rsidRDefault="0018669B" w:rsidP="00DA7CEE">
      <w:pPr>
        <w:rPr>
          <w:rFonts w:ascii="NTPreCursivefk normal" w:hAnsi="NTPreCursivefk normal"/>
          <w:b/>
          <w:sz w:val="28"/>
        </w:rPr>
      </w:pPr>
    </w:p>
    <w:p w14:paraId="42E169B1" w14:textId="77777777" w:rsidR="00DA7CEE" w:rsidRPr="00956DCB" w:rsidRDefault="00DA7CEE" w:rsidP="00DA7CEE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Writing: Vocabulary &amp; Grammar</w:t>
      </w:r>
    </w:p>
    <w:p w14:paraId="5CA07ED8" w14:textId="77777777" w:rsidR="00DA7CEE" w:rsidRPr="00956DCB" w:rsidRDefault="00DA7CEE" w:rsidP="00DA7CEE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A7CEE" w:rsidRPr="00956DCB" w14:paraId="310C77D2" w14:textId="77777777" w:rsidTr="00DA7CEE">
        <w:tc>
          <w:tcPr>
            <w:tcW w:w="2362" w:type="dxa"/>
            <w:shd w:val="clear" w:color="auto" w:fill="FF99FF"/>
          </w:tcPr>
          <w:p w14:paraId="142F129E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6CE9EB52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64F5A445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3EABD218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0A7B331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C923BCA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A7CEE" w:rsidRPr="00DA7CEE" w14:paraId="520C7713" w14:textId="77777777" w:rsidTr="00DA7CEE">
        <w:tc>
          <w:tcPr>
            <w:tcW w:w="2362" w:type="dxa"/>
          </w:tcPr>
          <w:p w14:paraId="465D790C" w14:textId="28B092CA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 w:cs="Arial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 xml:space="preserve"> combine words to make sentences</w:t>
            </w:r>
          </w:p>
        </w:tc>
        <w:tc>
          <w:tcPr>
            <w:tcW w:w="2362" w:type="dxa"/>
          </w:tcPr>
          <w:p w14:paraId="0AF99F53" w14:textId="184E34DA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 w:cs="Arial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 xml:space="preserve"> construct sentences according to their function (statement, question, exclamation or command)</w:t>
            </w:r>
          </w:p>
        </w:tc>
        <w:tc>
          <w:tcPr>
            <w:tcW w:w="2363" w:type="dxa"/>
          </w:tcPr>
          <w:p w14:paraId="2561DE17" w14:textId="58A4E103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 w:cs="Ari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 xml:space="preserve"> express time, place and cause using conjunctions</w:t>
            </w:r>
          </w:p>
        </w:tc>
        <w:tc>
          <w:tcPr>
            <w:tcW w:w="2363" w:type="dxa"/>
          </w:tcPr>
          <w:p w14:paraId="3691CEE7" w14:textId="1BD5F603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 w:cs="Ari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 xml:space="preserve"> choose and use the grammatical difference between plural and possessive –s</w:t>
            </w:r>
          </w:p>
        </w:tc>
        <w:tc>
          <w:tcPr>
            <w:tcW w:w="2363" w:type="dxa"/>
          </w:tcPr>
          <w:p w14:paraId="12BB56C0" w14:textId="42794EB0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 w:cs="Ari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 xml:space="preserve"> use relative clauses beginning with who, which, where, when, whose, that, or an omitted relative pronoun</w:t>
            </w:r>
          </w:p>
        </w:tc>
        <w:tc>
          <w:tcPr>
            <w:tcW w:w="2363" w:type="dxa"/>
          </w:tcPr>
          <w:p w14:paraId="37FBCDA1" w14:textId="3B392809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 w:cs="Ari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 xml:space="preserve"> use vocabulary typically of informal speech and vocabulary appropriate for formal speech and writing </w:t>
            </w:r>
          </w:p>
        </w:tc>
      </w:tr>
      <w:tr w:rsidR="00DA7CEE" w:rsidRPr="00DA7CEE" w14:paraId="339C5574" w14:textId="77777777" w:rsidTr="00DA7CEE">
        <w:tc>
          <w:tcPr>
            <w:tcW w:w="2362" w:type="dxa"/>
          </w:tcPr>
          <w:p w14:paraId="4340E8B9" w14:textId="162B27B9" w:rsidR="00DA7CEE" w:rsidRPr="00DA7CEE" w:rsidRDefault="0018669B" w:rsidP="00DA7CEE">
            <w:pPr>
              <w:jc w:val="center"/>
              <w:rPr>
                <w:rFonts w:ascii="NTPreCursive" w:hAnsi="NTPreCursive" w:cs="Arial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sequence sentences independently to form short narratives</w:t>
            </w:r>
          </w:p>
        </w:tc>
        <w:tc>
          <w:tcPr>
            <w:tcW w:w="2362" w:type="dxa"/>
          </w:tcPr>
          <w:p w14:paraId="2C2CCC5D" w14:textId="59DAB495" w:rsidR="00DA7CEE" w:rsidRPr="00DA7CEE" w:rsidRDefault="0018669B" w:rsidP="00DA7CEE">
            <w:pPr>
              <w:jc w:val="center"/>
              <w:rPr>
                <w:rFonts w:ascii="NTPreCursive" w:hAnsi="NTPreCursive" w:cs="Arial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choose and use present tense and past tense consistently</w:t>
            </w:r>
          </w:p>
        </w:tc>
        <w:tc>
          <w:tcPr>
            <w:tcW w:w="2363" w:type="dxa"/>
          </w:tcPr>
          <w:p w14:paraId="4DA8C661" w14:textId="038137E2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the present perfect form of verbs instead of the simple past</w:t>
            </w:r>
          </w:p>
        </w:tc>
        <w:tc>
          <w:tcPr>
            <w:tcW w:w="2363" w:type="dxa"/>
          </w:tcPr>
          <w:p w14:paraId="5ECF52B9" w14:textId="15D64218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Standard English</w:t>
            </w:r>
          </w:p>
        </w:tc>
        <w:tc>
          <w:tcPr>
            <w:tcW w:w="2363" w:type="dxa"/>
          </w:tcPr>
          <w:p w14:paraId="52A57B17" w14:textId="6CDA023B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indicate degrees of possibility using adverbs or modal verbs</w:t>
            </w:r>
          </w:p>
        </w:tc>
        <w:tc>
          <w:tcPr>
            <w:tcW w:w="2363" w:type="dxa"/>
          </w:tcPr>
          <w:p w14:paraId="3170132C" w14:textId="169303C3" w:rsidR="00DA7CEE" w:rsidRPr="00DA7CEE" w:rsidRDefault="0018669B" w:rsidP="00DA7CEE">
            <w:pPr>
              <w:jc w:val="center"/>
              <w:rPr>
                <w:rFonts w:ascii="NTPreCursivefk normal" w:hAnsi="NTPreCursivefk normal" w:cs="Ari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use structures appropriate for informal speech and for formal speech and writing </w:t>
            </w:r>
          </w:p>
        </w:tc>
      </w:tr>
      <w:tr w:rsidR="00DA7CEE" w:rsidRPr="00DA7CEE" w14:paraId="5B5DA678" w14:textId="77777777" w:rsidTr="00DA7CEE">
        <w:tc>
          <w:tcPr>
            <w:tcW w:w="2362" w:type="dxa"/>
          </w:tcPr>
          <w:p w14:paraId="0F870E26" w14:textId="31A1475F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join words and clauses using ‘and’</w:t>
            </w:r>
          </w:p>
        </w:tc>
        <w:tc>
          <w:tcPr>
            <w:tcW w:w="2362" w:type="dxa"/>
          </w:tcPr>
          <w:p w14:paraId="4B367476" w14:textId="773639EC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use the progressive form of verbs in the past and present tense</w:t>
            </w:r>
          </w:p>
        </w:tc>
        <w:tc>
          <w:tcPr>
            <w:tcW w:w="2363" w:type="dxa"/>
          </w:tcPr>
          <w:p w14:paraId="031EB69A" w14:textId="50442970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nouns using a range of prefixes</w:t>
            </w:r>
          </w:p>
        </w:tc>
        <w:tc>
          <w:tcPr>
            <w:tcW w:w="2363" w:type="dxa"/>
          </w:tcPr>
          <w:p w14:paraId="4C4FDC5B" w14:textId="48F0E0C4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noun phrases expanded by adjectives, nouns and preposition phrases</w:t>
            </w:r>
          </w:p>
        </w:tc>
        <w:tc>
          <w:tcPr>
            <w:tcW w:w="2363" w:type="dxa"/>
          </w:tcPr>
          <w:p w14:paraId="2EC5618F" w14:textId="7B466B0A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convert nouns or adjectives into verbs using suffixes</w:t>
            </w:r>
          </w:p>
        </w:tc>
        <w:tc>
          <w:tcPr>
            <w:tcW w:w="2363" w:type="dxa"/>
          </w:tcPr>
          <w:p w14:paraId="653C74E7" w14:textId="32EA459C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use the passive to affect the presentation of information in a sentence </w:t>
            </w:r>
          </w:p>
        </w:tc>
      </w:tr>
      <w:tr w:rsidR="00DA7CEE" w:rsidRPr="00DA7CEE" w14:paraId="1C706A54" w14:textId="77777777" w:rsidTr="00DA7CEE">
        <w:tc>
          <w:tcPr>
            <w:tcW w:w="2362" w:type="dxa"/>
          </w:tcPr>
          <w:p w14:paraId="32C840A8" w14:textId="417915C1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use ‘s’ or ‘es’ suffixes to change nouns from the singular to the plural</w:t>
            </w:r>
          </w:p>
        </w:tc>
        <w:tc>
          <w:tcPr>
            <w:tcW w:w="2362" w:type="dxa"/>
          </w:tcPr>
          <w:p w14:paraId="4765388F" w14:textId="238A97B0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use subordination (when, if, that, because) and co-ordination (or, and, but)</w:t>
            </w:r>
          </w:p>
        </w:tc>
        <w:tc>
          <w:tcPr>
            <w:tcW w:w="2363" w:type="dxa"/>
          </w:tcPr>
          <w:p w14:paraId="1137A363" w14:textId="281002CF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‘a’ or ‘an’ correctly</w:t>
            </w:r>
          </w:p>
        </w:tc>
        <w:tc>
          <w:tcPr>
            <w:tcW w:w="2363" w:type="dxa"/>
          </w:tcPr>
          <w:p w14:paraId="1E83D3D9" w14:textId="405D8F3A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fronted adverbials</w:t>
            </w:r>
          </w:p>
        </w:tc>
        <w:tc>
          <w:tcPr>
            <w:tcW w:w="2363" w:type="dxa"/>
          </w:tcPr>
          <w:p w14:paraId="4262FF3A" w14:textId="73D46ACD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verb prefixes</w:t>
            </w:r>
          </w:p>
        </w:tc>
        <w:tc>
          <w:tcPr>
            <w:tcW w:w="2363" w:type="dxa"/>
          </w:tcPr>
          <w:p w14:paraId="6AE63447" w14:textId="5130F2DE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synonyms and antonyms</w:t>
            </w:r>
          </w:p>
        </w:tc>
      </w:tr>
      <w:tr w:rsidR="00DA7CEE" w:rsidRPr="00DA7CEE" w14:paraId="1E7848EF" w14:textId="77777777" w:rsidTr="00DA7CEE">
        <w:tc>
          <w:tcPr>
            <w:tcW w:w="2362" w:type="dxa"/>
          </w:tcPr>
          <w:p w14:paraId="1FABC699" w14:textId="44720950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use the prefix ‘un’ to change the meaning of verbs and adverbs</w:t>
            </w:r>
          </w:p>
        </w:tc>
        <w:tc>
          <w:tcPr>
            <w:tcW w:w="2362" w:type="dxa"/>
          </w:tcPr>
          <w:p w14:paraId="1BEEAA42" w14:textId="4960907E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use expanded noun phrases</w:t>
            </w:r>
          </w:p>
        </w:tc>
        <w:tc>
          <w:tcPr>
            <w:tcW w:w="2363" w:type="dxa"/>
          </w:tcPr>
          <w:p w14:paraId="2E06752D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8CA18F6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C2C7880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11785E4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DA7CEE" w:rsidRPr="00DA7CEE" w14:paraId="5C562482" w14:textId="77777777" w:rsidTr="00DA7CEE">
        <w:tc>
          <w:tcPr>
            <w:tcW w:w="2362" w:type="dxa"/>
          </w:tcPr>
          <w:p w14:paraId="0792A8C8" w14:textId="77777777" w:rsidR="00DA7CEE" w:rsidRPr="00DA7CEE" w:rsidRDefault="00DA7CEE" w:rsidP="00DA7CEE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362" w:type="dxa"/>
          </w:tcPr>
          <w:p w14:paraId="2061BDBA" w14:textId="04296538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 xml:space="preserve"> form nouns and adjectives using suffixes</w:t>
            </w:r>
          </w:p>
        </w:tc>
        <w:tc>
          <w:tcPr>
            <w:tcW w:w="2363" w:type="dxa"/>
          </w:tcPr>
          <w:p w14:paraId="60B83D78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71B0794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2FE6A39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53DBBAF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DA7CEE" w:rsidRPr="00DA7CEE" w14:paraId="24909DB0" w14:textId="77777777" w:rsidTr="00DA7CEE">
        <w:tc>
          <w:tcPr>
            <w:tcW w:w="2362" w:type="dxa"/>
          </w:tcPr>
          <w:p w14:paraId="6FC36A69" w14:textId="77777777" w:rsidR="00DA7CEE" w:rsidRPr="00DA7CEE" w:rsidRDefault="00DA7CEE" w:rsidP="00DA7CEE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362" w:type="dxa"/>
          </w:tcPr>
          <w:p w14:paraId="36D64085" w14:textId="402BEAAA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 xml:space="preserve">use the suffixes </w:t>
            </w:r>
            <w:r w:rsidR="00DA7CEE" w:rsidRPr="00DA7CEE">
              <w:rPr>
                <w:rFonts w:ascii="NTPreCursive" w:hAnsi="NTPreCursive" w:cs="Arial"/>
                <w:i/>
              </w:rPr>
              <w:t xml:space="preserve">–er, -est </w:t>
            </w:r>
            <w:r w:rsidR="00DA7CEE" w:rsidRPr="00DA7CEE">
              <w:rPr>
                <w:rFonts w:ascii="NTPreCursive" w:hAnsi="NTPreCursive" w:cs="Arial"/>
              </w:rPr>
              <w:t xml:space="preserve">in adjectives, and use </w:t>
            </w:r>
            <w:r w:rsidR="00DA7CEE" w:rsidRPr="00DA7CEE">
              <w:rPr>
                <w:rFonts w:ascii="NTPreCursive" w:hAnsi="NTPreCursive" w:cs="Arial"/>
                <w:i/>
              </w:rPr>
              <w:t xml:space="preserve">–ly </w:t>
            </w:r>
            <w:r w:rsidR="00DA7CEE" w:rsidRPr="00DA7CEE">
              <w:rPr>
                <w:rFonts w:ascii="NTPreCursive" w:hAnsi="NTPreCursive" w:cs="Arial"/>
              </w:rPr>
              <w:t>to turn adjectives into adverbs</w:t>
            </w:r>
          </w:p>
        </w:tc>
        <w:tc>
          <w:tcPr>
            <w:tcW w:w="2363" w:type="dxa"/>
          </w:tcPr>
          <w:p w14:paraId="54760A41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F743495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8121138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82B6A10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5AFE336A" w14:textId="77777777" w:rsidR="00DA7CEE" w:rsidRDefault="00DA7CEE"/>
    <w:p w14:paraId="6507587A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5A54BA3A" w14:textId="77777777" w:rsidR="0018669B" w:rsidRDefault="0018669B" w:rsidP="00E2376A">
      <w:pPr>
        <w:rPr>
          <w:rFonts w:ascii="NTPreCursivefk normal" w:hAnsi="NTPreCursivefk normal"/>
          <w:b/>
          <w:sz w:val="28"/>
        </w:rPr>
      </w:pPr>
    </w:p>
    <w:p w14:paraId="6B3C7752" w14:textId="15D6EA6A" w:rsidR="00E2376A" w:rsidRPr="00956DCB" w:rsidRDefault="00E2376A" w:rsidP="00E2376A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Writing: Grammatical Terminology</w:t>
      </w:r>
    </w:p>
    <w:p w14:paraId="09BA852F" w14:textId="77777777" w:rsidR="00E2376A" w:rsidRPr="00956DCB" w:rsidRDefault="00E2376A" w:rsidP="00E2376A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E2376A" w:rsidRPr="00956DCB" w14:paraId="1EC558E8" w14:textId="77777777" w:rsidTr="008515D7">
        <w:tc>
          <w:tcPr>
            <w:tcW w:w="2362" w:type="dxa"/>
            <w:shd w:val="clear" w:color="auto" w:fill="FF99FF"/>
          </w:tcPr>
          <w:p w14:paraId="539405A9" w14:textId="77777777" w:rsidR="00E2376A" w:rsidRPr="00956DCB" w:rsidRDefault="00E2376A" w:rsidP="008515D7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70A9F6F6" w14:textId="77777777" w:rsidR="00E2376A" w:rsidRPr="00956DCB" w:rsidRDefault="00E2376A" w:rsidP="008515D7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43744203" w14:textId="77777777" w:rsidR="00E2376A" w:rsidRPr="00956DCB" w:rsidRDefault="00E2376A" w:rsidP="008515D7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5E1556AA" w14:textId="77777777" w:rsidR="00E2376A" w:rsidRPr="00956DCB" w:rsidRDefault="00E2376A" w:rsidP="008515D7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73AA8EF9" w14:textId="77777777" w:rsidR="00E2376A" w:rsidRPr="00956DCB" w:rsidRDefault="00E2376A" w:rsidP="008515D7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713BD0C7" w14:textId="77777777" w:rsidR="00E2376A" w:rsidRPr="00956DCB" w:rsidRDefault="00E2376A" w:rsidP="008515D7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E2376A" w:rsidRPr="00DA7CEE" w14:paraId="5344BCD2" w14:textId="77777777" w:rsidTr="008515D7">
        <w:tc>
          <w:tcPr>
            <w:tcW w:w="2362" w:type="dxa"/>
          </w:tcPr>
          <w:p w14:paraId="548613B8" w14:textId="50525A90" w:rsidR="00E2376A" w:rsidRP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 w:rsidRPr="00E2376A">
              <w:rPr>
                <w:rFonts w:ascii="NTPreCursivefk normal" w:hAnsi="NTPreCursivefk normal"/>
                <w:lang w:val="en-US"/>
              </w:rPr>
              <w:t>letter</w:t>
            </w:r>
          </w:p>
          <w:p w14:paraId="0A86368E" w14:textId="77777777" w:rsid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capital letter</w:t>
            </w:r>
          </w:p>
          <w:p w14:paraId="6F7AE4D3" w14:textId="77777777" w:rsid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word</w:t>
            </w:r>
          </w:p>
          <w:p w14:paraId="684DB285" w14:textId="77777777" w:rsid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singular</w:t>
            </w:r>
          </w:p>
          <w:p w14:paraId="2147CD7B" w14:textId="77777777" w:rsid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plural</w:t>
            </w:r>
          </w:p>
          <w:p w14:paraId="2EC1FC0E" w14:textId="77777777" w:rsid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 w:rsidRPr="00E2376A">
              <w:rPr>
                <w:rFonts w:ascii="NTPreCursivefk normal" w:hAnsi="NTPreCursivefk normal"/>
                <w:lang w:val="en-US"/>
              </w:rPr>
              <w:t xml:space="preserve">sentence </w:t>
            </w:r>
          </w:p>
          <w:p w14:paraId="2CD0879F" w14:textId="77777777" w:rsid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punctuation</w:t>
            </w:r>
          </w:p>
          <w:p w14:paraId="15F61651" w14:textId="77777777" w:rsid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full stop</w:t>
            </w:r>
          </w:p>
          <w:p w14:paraId="2B21F21F" w14:textId="77777777" w:rsid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question mark</w:t>
            </w:r>
          </w:p>
          <w:p w14:paraId="19EA67F2" w14:textId="7957749F" w:rsidR="00E2376A" w:rsidRPr="00E2376A" w:rsidRDefault="00E2376A" w:rsidP="00E2376A">
            <w:pPr>
              <w:pStyle w:val="NoSpacing"/>
              <w:jc w:val="center"/>
              <w:rPr>
                <w:rFonts w:ascii="NTPreCursivefk normal" w:hAnsi="NTPreCursivefk normal"/>
                <w:lang w:val="en-US"/>
              </w:rPr>
            </w:pPr>
            <w:r w:rsidRPr="00E2376A">
              <w:rPr>
                <w:rFonts w:ascii="NTPreCursivefk normal" w:hAnsi="NTPreCursivefk normal"/>
                <w:lang w:val="en-US"/>
              </w:rPr>
              <w:t>exclamation mark</w:t>
            </w:r>
          </w:p>
          <w:p w14:paraId="13F08471" w14:textId="73BAABF7" w:rsidR="00E2376A" w:rsidRPr="00DA7CEE" w:rsidRDefault="00E2376A" w:rsidP="008515D7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362" w:type="dxa"/>
          </w:tcPr>
          <w:p w14:paraId="75601100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noun</w:t>
            </w:r>
          </w:p>
          <w:p w14:paraId="6F8B32B0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noun phrase</w:t>
            </w:r>
          </w:p>
          <w:p w14:paraId="41728CC1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statement</w:t>
            </w:r>
          </w:p>
          <w:p w14:paraId="5804F571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question</w:t>
            </w:r>
          </w:p>
          <w:p w14:paraId="7BEC2BD8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exclamation</w:t>
            </w:r>
          </w:p>
          <w:p w14:paraId="1BE2664A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command</w:t>
            </w:r>
          </w:p>
          <w:p w14:paraId="540EF75C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compound</w:t>
            </w:r>
          </w:p>
          <w:p w14:paraId="01E600AF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adjective</w:t>
            </w:r>
          </w:p>
          <w:p w14:paraId="7AA4EA20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verb</w:t>
            </w:r>
          </w:p>
          <w:p w14:paraId="726C7FEA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suffix</w:t>
            </w:r>
          </w:p>
          <w:p w14:paraId="4EF59985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 w:rsidRPr="00E2376A">
              <w:rPr>
                <w:rFonts w:ascii="NTPreCursive" w:hAnsi="NTPreCursive"/>
                <w:lang w:val="en-US"/>
              </w:rPr>
              <w:t xml:space="preserve">adverb </w:t>
            </w:r>
          </w:p>
          <w:p w14:paraId="3EEB412A" w14:textId="77777777" w:rsid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>
              <w:rPr>
                <w:rFonts w:ascii="NTPreCursive" w:hAnsi="NTPreCursive"/>
                <w:lang w:val="en-US"/>
              </w:rPr>
              <w:t>tense (past, present) apostrophe</w:t>
            </w:r>
          </w:p>
          <w:p w14:paraId="0D159375" w14:textId="5CE86E3F" w:rsidR="00E2376A" w:rsidRPr="00E2376A" w:rsidRDefault="00E2376A" w:rsidP="00E2376A">
            <w:pPr>
              <w:jc w:val="center"/>
              <w:rPr>
                <w:rFonts w:ascii="NTPreCursive" w:hAnsi="NTPreCursive"/>
                <w:lang w:val="en-US"/>
              </w:rPr>
            </w:pPr>
            <w:r w:rsidRPr="00E2376A">
              <w:rPr>
                <w:rFonts w:ascii="NTPreCursive" w:hAnsi="NTPreCursive"/>
                <w:lang w:val="en-US"/>
              </w:rPr>
              <w:t xml:space="preserve">comma </w:t>
            </w:r>
          </w:p>
        </w:tc>
        <w:tc>
          <w:tcPr>
            <w:tcW w:w="2363" w:type="dxa"/>
          </w:tcPr>
          <w:p w14:paraId="76F5144C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adverb</w:t>
            </w:r>
          </w:p>
          <w:p w14:paraId="1AA909F0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preposition</w:t>
            </w:r>
          </w:p>
          <w:p w14:paraId="44BEC818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conjunction</w:t>
            </w:r>
          </w:p>
          <w:p w14:paraId="63630CC6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word family</w:t>
            </w:r>
          </w:p>
          <w:p w14:paraId="22861CB5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prefix</w:t>
            </w:r>
          </w:p>
          <w:p w14:paraId="5CAE9D06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clause</w:t>
            </w:r>
          </w:p>
          <w:p w14:paraId="70AE28D3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subordinate clause</w:t>
            </w:r>
          </w:p>
          <w:p w14:paraId="538C96B9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direct speech</w:t>
            </w:r>
          </w:p>
          <w:p w14:paraId="2BF0936D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consonant</w:t>
            </w:r>
          </w:p>
          <w:p w14:paraId="1D1C583B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vowel</w:t>
            </w:r>
          </w:p>
          <w:p w14:paraId="1D22694A" w14:textId="637198F0" w:rsidR="00127951" w:rsidRP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inverted commas</w:t>
            </w:r>
          </w:p>
          <w:p w14:paraId="0FC6B005" w14:textId="2226463B" w:rsidR="00E2376A" w:rsidRPr="00DA7CEE" w:rsidRDefault="00E2376A" w:rsidP="008515D7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154EF6AC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determiner</w:t>
            </w:r>
          </w:p>
          <w:p w14:paraId="12641935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pronoun</w:t>
            </w:r>
          </w:p>
          <w:p w14:paraId="1FE20E4A" w14:textId="73939985" w:rsidR="00127951" w:rsidRP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possessive pronoun</w:t>
            </w:r>
            <w:r w:rsidRPr="00127951">
              <w:rPr>
                <w:rFonts w:ascii="NTPreCursivefk normal" w:hAnsi="NTPreCursivefk normal"/>
                <w:lang w:val="en-US"/>
              </w:rPr>
              <w:t xml:space="preserve"> adverbial </w:t>
            </w:r>
          </w:p>
          <w:p w14:paraId="545B725A" w14:textId="6DE26AC0" w:rsidR="00E2376A" w:rsidRPr="00DA7CEE" w:rsidRDefault="00E2376A" w:rsidP="008515D7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33C5764A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modal verb</w:t>
            </w:r>
          </w:p>
          <w:p w14:paraId="5F734829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relative pronoun</w:t>
            </w:r>
          </w:p>
          <w:p w14:paraId="4726ECAD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relative clause</w:t>
            </w:r>
          </w:p>
          <w:p w14:paraId="56AD6A0B" w14:textId="45F0EFA8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 xml:space="preserve"> parenthesis</w:t>
            </w:r>
          </w:p>
          <w:p w14:paraId="025C53FD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bracket</w:t>
            </w:r>
          </w:p>
          <w:p w14:paraId="56C557D9" w14:textId="06338AB1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dash</w:t>
            </w:r>
          </w:p>
          <w:p w14:paraId="41D6E5DE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cohesion</w:t>
            </w:r>
          </w:p>
          <w:p w14:paraId="5A23408C" w14:textId="752905F8" w:rsidR="00127951" w:rsidRP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 w:rsidRPr="00127951">
              <w:rPr>
                <w:rFonts w:ascii="NTPreCursivefk normal" w:hAnsi="NTPreCursivefk normal"/>
                <w:lang w:val="en-US"/>
              </w:rPr>
              <w:t xml:space="preserve">ambiguity </w:t>
            </w:r>
          </w:p>
          <w:p w14:paraId="533ECBEC" w14:textId="303EA23A" w:rsidR="00E2376A" w:rsidRPr="00DA7CEE" w:rsidRDefault="00E2376A" w:rsidP="008515D7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2BB30067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subject</w:t>
            </w:r>
          </w:p>
          <w:p w14:paraId="162936C2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object</w:t>
            </w:r>
          </w:p>
          <w:p w14:paraId="127FEDBB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active</w:t>
            </w:r>
          </w:p>
          <w:p w14:paraId="42D46498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passive</w:t>
            </w:r>
          </w:p>
          <w:p w14:paraId="63184B01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synonym</w:t>
            </w:r>
          </w:p>
          <w:p w14:paraId="05AB4F78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antonym</w:t>
            </w:r>
          </w:p>
          <w:p w14:paraId="26A21BB5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ellipsis</w:t>
            </w:r>
          </w:p>
          <w:p w14:paraId="7E2D46AA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hyphen</w:t>
            </w:r>
          </w:p>
          <w:p w14:paraId="45D5E20F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colon</w:t>
            </w:r>
          </w:p>
          <w:p w14:paraId="1958D371" w14:textId="77777777" w:rsid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>
              <w:rPr>
                <w:rFonts w:ascii="NTPreCursivefk normal" w:hAnsi="NTPreCursivefk normal"/>
                <w:lang w:val="en-US"/>
              </w:rPr>
              <w:t>semi-colon</w:t>
            </w:r>
          </w:p>
          <w:p w14:paraId="71E4A239" w14:textId="0612C694" w:rsidR="00127951" w:rsidRPr="00127951" w:rsidRDefault="00127951" w:rsidP="00127951">
            <w:pPr>
              <w:jc w:val="center"/>
              <w:rPr>
                <w:rFonts w:ascii="NTPreCursivefk normal" w:hAnsi="NTPreCursivefk normal"/>
                <w:lang w:val="en-US"/>
              </w:rPr>
            </w:pPr>
            <w:r w:rsidRPr="00127951">
              <w:rPr>
                <w:rFonts w:ascii="NTPreCursivefk normal" w:hAnsi="NTPreCursivefk normal"/>
                <w:lang w:val="en-US"/>
              </w:rPr>
              <w:t xml:space="preserve">bullet points </w:t>
            </w:r>
          </w:p>
          <w:p w14:paraId="2B2205C9" w14:textId="2A483C50" w:rsidR="00E2376A" w:rsidRPr="00DA7CEE" w:rsidRDefault="00E2376A" w:rsidP="008515D7">
            <w:pPr>
              <w:jc w:val="center"/>
              <w:rPr>
                <w:rFonts w:ascii="NTPreCursivefk normal" w:hAnsi="NTPreCursivefk normal"/>
              </w:rPr>
            </w:pPr>
          </w:p>
        </w:tc>
      </w:tr>
    </w:tbl>
    <w:p w14:paraId="70E55B06" w14:textId="7FB447F3" w:rsidR="00E2376A" w:rsidRDefault="00E2376A" w:rsidP="00E2376A"/>
    <w:p w14:paraId="29E1E80C" w14:textId="77777777" w:rsidR="00E2376A" w:rsidRDefault="00E2376A" w:rsidP="00E2376A">
      <w:pPr>
        <w:rPr>
          <w:rFonts w:ascii="NTPreCursivefk normal" w:hAnsi="NTPreCursivefk normal"/>
          <w:b/>
          <w:sz w:val="28"/>
        </w:rPr>
      </w:pPr>
    </w:p>
    <w:p w14:paraId="5A8FD95E" w14:textId="77777777" w:rsidR="00E2376A" w:rsidRDefault="00E2376A" w:rsidP="00E2376A">
      <w:pPr>
        <w:rPr>
          <w:rFonts w:ascii="NTPreCursivefk normal" w:hAnsi="NTPreCursivefk normal"/>
          <w:b/>
          <w:sz w:val="28"/>
        </w:rPr>
      </w:pPr>
    </w:p>
    <w:p w14:paraId="5B92D027" w14:textId="77777777" w:rsidR="00E2376A" w:rsidRDefault="00E2376A" w:rsidP="00E2376A">
      <w:pPr>
        <w:rPr>
          <w:rFonts w:ascii="NTPreCursivefk normal" w:hAnsi="NTPreCursivefk normal"/>
          <w:b/>
          <w:sz w:val="28"/>
        </w:rPr>
      </w:pPr>
    </w:p>
    <w:p w14:paraId="4239346E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279D433E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57296ED9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6B8E660D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50EDFE27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553BFAB4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790DB1BD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1D68A483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527BEB03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76F3BF7B" w14:textId="77777777" w:rsidR="00127951" w:rsidRDefault="00127951" w:rsidP="00E2376A">
      <w:pPr>
        <w:rPr>
          <w:rFonts w:ascii="NTPreCursivefk normal" w:hAnsi="NTPreCursivefk normal"/>
          <w:b/>
          <w:sz w:val="28"/>
        </w:rPr>
      </w:pPr>
    </w:p>
    <w:p w14:paraId="4C5A6D85" w14:textId="77777777" w:rsidR="00DA7CEE" w:rsidRPr="00956DCB" w:rsidRDefault="00DA7CEE" w:rsidP="00DA7CEE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Writing: Spelling</w:t>
      </w:r>
    </w:p>
    <w:p w14:paraId="44285791" w14:textId="77777777" w:rsidR="00DA7CEE" w:rsidRPr="00956DCB" w:rsidRDefault="00DA7CEE" w:rsidP="00DA7CEE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A7CEE" w:rsidRPr="00956DCB" w14:paraId="5B650787" w14:textId="77777777" w:rsidTr="00DA7CEE">
        <w:tc>
          <w:tcPr>
            <w:tcW w:w="2362" w:type="dxa"/>
            <w:shd w:val="clear" w:color="auto" w:fill="FF99FF"/>
          </w:tcPr>
          <w:p w14:paraId="5AB41DC1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4AE66B46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4AE476E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CF70920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1C25D304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721CF161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A7CEE" w:rsidRPr="00DA7CEE" w14:paraId="06C4C82F" w14:textId="77777777" w:rsidTr="00DA7CEE">
        <w:tc>
          <w:tcPr>
            <w:tcW w:w="2362" w:type="dxa"/>
          </w:tcPr>
          <w:p w14:paraId="4DDEB875" w14:textId="09C760FA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spell some common words with one syllable</w:t>
            </w:r>
          </w:p>
        </w:tc>
        <w:tc>
          <w:tcPr>
            <w:tcW w:w="2362" w:type="dxa"/>
          </w:tcPr>
          <w:p w14:paraId="7457485A" w14:textId="6EEF0C28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use phonetic strategies to spell or attempt to spell unknown words with more than one syllable</w:t>
            </w:r>
          </w:p>
        </w:tc>
        <w:tc>
          <w:tcPr>
            <w:tcW w:w="2363" w:type="dxa"/>
          </w:tcPr>
          <w:p w14:paraId="537F9B75" w14:textId="4ADFC099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spell phonetically regular or familiar common polysyllabic words accurately</w:t>
            </w:r>
          </w:p>
        </w:tc>
        <w:tc>
          <w:tcPr>
            <w:tcW w:w="2363" w:type="dxa"/>
          </w:tcPr>
          <w:p w14:paraId="617BAD98" w14:textId="009E3136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spell unfamiliar regular polysyllabic words accurately</w:t>
            </w:r>
          </w:p>
        </w:tc>
        <w:tc>
          <w:tcPr>
            <w:tcW w:w="2363" w:type="dxa"/>
          </w:tcPr>
          <w:p w14:paraId="60BF951B" w14:textId="5F636865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spell almost all words, including complex words, correctly</w:t>
            </w:r>
          </w:p>
        </w:tc>
        <w:tc>
          <w:tcPr>
            <w:tcW w:w="2363" w:type="dxa"/>
          </w:tcPr>
          <w:p w14:paraId="30C81470" w14:textId="0087B90B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spell all vocabulary correctly, apart from rare, technical or obscure words</w:t>
            </w:r>
          </w:p>
        </w:tc>
      </w:tr>
      <w:tr w:rsidR="00DA7CEE" w:rsidRPr="00DA7CEE" w14:paraId="4DEE2D9F" w14:textId="77777777" w:rsidTr="00DA7CEE">
        <w:tc>
          <w:tcPr>
            <w:tcW w:w="2362" w:type="dxa"/>
          </w:tcPr>
          <w:p w14:paraId="46406F17" w14:textId="343ADA72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attempt to spell new words using my phonics</w:t>
            </w:r>
          </w:p>
        </w:tc>
        <w:tc>
          <w:tcPr>
            <w:tcW w:w="2362" w:type="dxa"/>
          </w:tcPr>
          <w:p w14:paraId="30F2B227" w14:textId="7D4D7DAF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spell common words with one syllable accurately</w:t>
            </w:r>
          </w:p>
        </w:tc>
        <w:tc>
          <w:tcPr>
            <w:tcW w:w="2363" w:type="dxa"/>
          </w:tcPr>
          <w:p w14:paraId="69A9521D" w14:textId="2522FC7D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spell all statutory words for Year 3</w:t>
            </w:r>
          </w:p>
        </w:tc>
        <w:tc>
          <w:tcPr>
            <w:tcW w:w="2363" w:type="dxa"/>
          </w:tcPr>
          <w:p w14:paraId="1FC01B79" w14:textId="25820DD0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spell all statutory words for Year 4</w:t>
            </w:r>
          </w:p>
        </w:tc>
        <w:tc>
          <w:tcPr>
            <w:tcW w:w="2363" w:type="dxa"/>
          </w:tcPr>
          <w:p w14:paraId="27EAAAE1" w14:textId="29E9C57C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spell all statutory words for Year 5</w:t>
            </w:r>
          </w:p>
        </w:tc>
        <w:tc>
          <w:tcPr>
            <w:tcW w:w="2363" w:type="dxa"/>
          </w:tcPr>
          <w:p w14:paraId="70AA3CDF" w14:textId="1580CBF7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spell all statutory words for Year 6</w:t>
            </w:r>
          </w:p>
        </w:tc>
      </w:tr>
      <w:tr w:rsidR="00DA7CEE" w:rsidRPr="00DA7CEE" w14:paraId="1F45D7CA" w14:textId="77777777" w:rsidTr="00DA7CEE">
        <w:tc>
          <w:tcPr>
            <w:tcW w:w="2362" w:type="dxa"/>
          </w:tcPr>
          <w:p w14:paraId="45591B48" w14:textId="4B7A7359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use simple phonic strategies to spell CVC words accurately</w:t>
            </w:r>
          </w:p>
        </w:tc>
        <w:tc>
          <w:tcPr>
            <w:tcW w:w="2362" w:type="dxa"/>
          </w:tcPr>
          <w:p w14:paraId="06786FED" w14:textId="4C15D7ED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use simple phonic strategies accurately when trying to spell unknown words</w:t>
            </w:r>
          </w:p>
        </w:tc>
        <w:tc>
          <w:tcPr>
            <w:tcW w:w="2363" w:type="dxa"/>
          </w:tcPr>
          <w:p w14:paraId="556A979C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75472492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4552DA44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168C4BD5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</w:tr>
      <w:tr w:rsidR="00DA7CEE" w:rsidRPr="00DA7CEE" w14:paraId="3AAC3E9A" w14:textId="77777777" w:rsidTr="00DA7CEE">
        <w:tc>
          <w:tcPr>
            <w:tcW w:w="2362" w:type="dxa"/>
          </w:tcPr>
          <w:p w14:paraId="557416B4" w14:textId="77777777" w:rsidR="00DA7CEE" w:rsidRPr="00DA7CEE" w:rsidRDefault="00DA7CEE" w:rsidP="00DA7CEE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362" w:type="dxa"/>
          </w:tcPr>
          <w:p w14:paraId="6197EBAD" w14:textId="6F68C13F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spell alternate graphemes for the same phoneme</w:t>
            </w:r>
          </w:p>
        </w:tc>
        <w:tc>
          <w:tcPr>
            <w:tcW w:w="2363" w:type="dxa"/>
          </w:tcPr>
          <w:p w14:paraId="1C394875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5C9D669A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1D760155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531DD61F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</w:tr>
      <w:tr w:rsidR="00DA7CEE" w:rsidRPr="00DA7CEE" w14:paraId="6BC9703D" w14:textId="77777777" w:rsidTr="00DA7CEE">
        <w:tc>
          <w:tcPr>
            <w:tcW w:w="2362" w:type="dxa"/>
          </w:tcPr>
          <w:p w14:paraId="7CEA5D87" w14:textId="77777777" w:rsidR="00DA7CEE" w:rsidRPr="00DA7CEE" w:rsidRDefault="00DA7CEE" w:rsidP="00DA7CEE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362" w:type="dxa"/>
          </w:tcPr>
          <w:p w14:paraId="4612FE1A" w14:textId="11C607A1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spell high frequency words for Years 1 and 2</w:t>
            </w:r>
          </w:p>
        </w:tc>
        <w:tc>
          <w:tcPr>
            <w:tcW w:w="2363" w:type="dxa"/>
          </w:tcPr>
          <w:p w14:paraId="61AB013D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785B5A2C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639F4218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6FB77326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</w:tr>
    </w:tbl>
    <w:p w14:paraId="29E3C2AE" w14:textId="77777777" w:rsidR="00DA7CEE" w:rsidRDefault="00DA7CEE"/>
    <w:p w14:paraId="21B0640E" w14:textId="77777777" w:rsidR="00DA7CEE" w:rsidRDefault="00DA7CEE"/>
    <w:p w14:paraId="06FB3492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6E1C8374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56EBDEBE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3E790A14" w14:textId="77777777" w:rsidR="00414566" w:rsidRDefault="00414566" w:rsidP="00414566">
      <w:pPr>
        <w:rPr>
          <w:rFonts w:ascii="NTPreCursivefk normal" w:hAnsi="NTPreCursivefk normal"/>
          <w:b/>
          <w:sz w:val="28"/>
        </w:rPr>
      </w:pPr>
    </w:p>
    <w:p w14:paraId="44847303" w14:textId="77777777" w:rsidR="00414566" w:rsidRDefault="00414566" w:rsidP="00414566">
      <w:pPr>
        <w:rPr>
          <w:rFonts w:ascii="NTPreCursivefk normal" w:hAnsi="NTPreCursivefk normal"/>
          <w:b/>
          <w:sz w:val="28"/>
        </w:rPr>
      </w:pPr>
    </w:p>
    <w:p w14:paraId="283D1A73" w14:textId="77777777" w:rsidR="00414566" w:rsidRDefault="00414566" w:rsidP="00414566">
      <w:pPr>
        <w:rPr>
          <w:rFonts w:ascii="NTPreCursivefk normal" w:hAnsi="NTPreCursivefk normal"/>
          <w:b/>
          <w:sz w:val="28"/>
        </w:rPr>
      </w:pPr>
    </w:p>
    <w:p w14:paraId="4B2C77E2" w14:textId="77777777" w:rsidR="00414566" w:rsidRDefault="00414566" w:rsidP="00414566">
      <w:pPr>
        <w:rPr>
          <w:rFonts w:ascii="NTPreCursivefk normal" w:hAnsi="NTPreCursivefk normal"/>
          <w:b/>
          <w:sz w:val="28"/>
        </w:rPr>
      </w:pPr>
    </w:p>
    <w:p w14:paraId="03FFE53C" w14:textId="77777777" w:rsidR="00414566" w:rsidRDefault="00414566" w:rsidP="00414566">
      <w:pPr>
        <w:rPr>
          <w:rFonts w:ascii="NTPreCursivefk normal" w:hAnsi="NTPreCursivefk normal"/>
          <w:b/>
          <w:sz w:val="28"/>
        </w:rPr>
      </w:pPr>
    </w:p>
    <w:p w14:paraId="0B09D0E5" w14:textId="77777777" w:rsidR="00414566" w:rsidRDefault="00414566" w:rsidP="00414566">
      <w:pPr>
        <w:rPr>
          <w:rFonts w:ascii="NTPreCursivefk normal" w:hAnsi="NTPreCursivefk normal"/>
          <w:b/>
          <w:sz w:val="28"/>
        </w:rPr>
      </w:pPr>
    </w:p>
    <w:p w14:paraId="7F792F0A" w14:textId="77777777" w:rsidR="0018669B" w:rsidRDefault="0018669B" w:rsidP="00414566">
      <w:pPr>
        <w:rPr>
          <w:rFonts w:ascii="NTPreCursivefk normal" w:hAnsi="NTPreCursivefk normal"/>
          <w:b/>
          <w:sz w:val="28"/>
        </w:rPr>
      </w:pPr>
    </w:p>
    <w:p w14:paraId="426CE431" w14:textId="0D0EED34" w:rsidR="00414566" w:rsidRPr="00956DCB" w:rsidRDefault="00414566" w:rsidP="0041456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Writing: Spelling Appendices</w:t>
      </w:r>
    </w:p>
    <w:p w14:paraId="667AFA79" w14:textId="77777777" w:rsidR="00414566" w:rsidRPr="00956DCB" w:rsidRDefault="00414566" w:rsidP="00414566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414566" w:rsidRPr="00956DCB" w14:paraId="1EA59A52" w14:textId="77777777" w:rsidTr="00CA07A1">
        <w:tc>
          <w:tcPr>
            <w:tcW w:w="2362" w:type="dxa"/>
            <w:shd w:val="clear" w:color="auto" w:fill="FF99FF"/>
          </w:tcPr>
          <w:p w14:paraId="16E7E986" w14:textId="77777777" w:rsidR="00414566" w:rsidRPr="00956DCB" w:rsidRDefault="00414566" w:rsidP="00CA07A1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59F66CEE" w14:textId="77777777" w:rsidR="00414566" w:rsidRPr="00956DCB" w:rsidRDefault="00414566" w:rsidP="00CA07A1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5DBDC997" w14:textId="77777777" w:rsidR="00414566" w:rsidRPr="00956DCB" w:rsidRDefault="00414566" w:rsidP="00CA07A1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54EB8B9B" w14:textId="77777777" w:rsidR="00414566" w:rsidRPr="00956DCB" w:rsidRDefault="00414566" w:rsidP="00CA07A1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B57ACC5" w14:textId="77777777" w:rsidR="00414566" w:rsidRPr="00956DCB" w:rsidRDefault="00414566" w:rsidP="00CA07A1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D8BFE40" w14:textId="77777777" w:rsidR="00414566" w:rsidRPr="00956DCB" w:rsidRDefault="00414566" w:rsidP="00CA07A1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414566" w:rsidRPr="00414566" w14:paraId="124E3296" w14:textId="77777777" w:rsidTr="00CA07A1">
        <w:tc>
          <w:tcPr>
            <w:tcW w:w="2362" w:type="dxa"/>
          </w:tcPr>
          <w:p w14:paraId="521DF0B0" w14:textId="4F711C91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words containing each of the 40+ phonemes already taught</w:t>
            </w:r>
          </w:p>
        </w:tc>
        <w:tc>
          <w:tcPr>
            <w:tcW w:w="2362" w:type="dxa"/>
          </w:tcPr>
          <w:p w14:paraId="61A772EB" w14:textId="5DE41C78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by segmenting spoken words into phonemes and representing these by graphemes, spelling many correctly</w:t>
            </w:r>
          </w:p>
        </w:tc>
        <w:tc>
          <w:tcPr>
            <w:tcW w:w="2363" w:type="dxa"/>
          </w:tcPr>
          <w:p w14:paraId="6FF0792F" w14:textId="0FBA39B8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use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the prefixes un-, dis-, mis-, re-, pre-</w:t>
            </w:r>
          </w:p>
        </w:tc>
        <w:tc>
          <w:tcPr>
            <w:tcW w:w="2363" w:type="dxa"/>
          </w:tcPr>
          <w:p w14:paraId="7765FBC7" w14:textId="532A5F44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use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the prefixes in-, im-, il-,i-r, sub-, inter-, super-, anti-, auto-</w:t>
            </w:r>
          </w:p>
        </w:tc>
        <w:tc>
          <w:tcPr>
            <w:tcW w:w="2363" w:type="dxa"/>
          </w:tcPr>
          <w:p w14:paraId="1E78FD4D" w14:textId="5404D7ED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words endings which sound like “shush” spelt –cious or –tious (e.g. vicious, delicious, ambitious, cautious)</w:t>
            </w:r>
          </w:p>
        </w:tc>
        <w:tc>
          <w:tcPr>
            <w:tcW w:w="2363" w:type="dxa"/>
          </w:tcPr>
          <w:p w14:paraId="229A3E21" w14:textId="4E2694C9" w:rsidR="00414566" w:rsidRPr="00131B8D" w:rsidRDefault="008515D7" w:rsidP="00131B8D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spell words ending in -ible/-ibly and -able/-ably</w:t>
            </w:r>
            <w:r w:rsidR="00131B8D" w:rsidRPr="00131B8D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(e.g. forcible/forcibly, adorable/adorably)</w:t>
            </w:r>
          </w:p>
        </w:tc>
      </w:tr>
      <w:tr w:rsidR="00414566" w:rsidRPr="00414566" w14:paraId="1F14A2DD" w14:textId="77777777" w:rsidTr="00CA07A1">
        <w:tc>
          <w:tcPr>
            <w:tcW w:w="2362" w:type="dxa"/>
          </w:tcPr>
          <w:p w14:paraId="5CF7599D" w14:textId="109AB574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common exception words</w:t>
            </w:r>
          </w:p>
        </w:tc>
        <w:tc>
          <w:tcPr>
            <w:tcW w:w="2362" w:type="dxa"/>
          </w:tcPr>
          <w:p w14:paraId="1835D3EC" w14:textId="37D08281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by learning new ways of spelling phonemes for which one or more spellings are already known, and learn some words with each spelling, including a few common homophones</w:t>
            </w:r>
          </w:p>
        </w:tc>
        <w:tc>
          <w:tcPr>
            <w:tcW w:w="2363" w:type="dxa"/>
          </w:tcPr>
          <w:p w14:paraId="640FD02F" w14:textId="7A7CB42B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add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suffixes beginning with vowel letters to words of more than one syllable (e.g. forgetting, preferred, gardening, limited)</w:t>
            </w:r>
          </w:p>
        </w:tc>
        <w:tc>
          <w:tcPr>
            <w:tcW w:w="2363" w:type="dxa"/>
          </w:tcPr>
          <w:p w14:paraId="4DB297E7" w14:textId="59DEB348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understand and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add suffixes –ation, -ous</w:t>
            </w:r>
          </w:p>
        </w:tc>
        <w:tc>
          <w:tcPr>
            <w:tcW w:w="2363" w:type="dxa"/>
          </w:tcPr>
          <w:p w14:paraId="577A6A49" w14:textId="7DCB957C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word endings which sound like “shil” spelt –cial or –tial (e.g. official, partial)</w:t>
            </w:r>
          </w:p>
        </w:tc>
        <w:tc>
          <w:tcPr>
            <w:tcW w:w="2363" w:type="dxa"/>
          </w:tcPr>
          <w:p w14:paraId="0C68C3A0" w14:textId="78BD7872" w:rsidR="00131B8D" w:rsidRPr="00131B8D" w:rsidRDefault="008515D7" w:rsidP="00131B8D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add suffixes beginning with vowel letters to words ending in -fer (e.g. referral, referee, preferred, preference)</w:t>
            </w:r>
          </w:p>
          <w:p w14:paraId="0E4C458B" w14:textId="33AB5E5B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14566" w:rsidRPr="00414566" w14:paraId="5A0B920D" w14:textId="77777777" w:rsidTr="00CA07A1">
        <w:tc>
          <w:tcPr>
            <w:tcW w:w="2362" w:type="dxa"/>
          </w:tcPr>
          <w:p w14:paraId="75B8C90E" w14:textId="210C6ECD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the days of the week</w:t>
            </w:r>
          </w:p>
        </w:tc>
        <w:tc>
          <w:tcPr>
            <w:tcW w:w="2362" w:type="dxa"/>
          </w:tcPr>
          <w:p w14:paraId="4D0616F2" w14:textId="1E3054AF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by learning to spell common exception words</w:t>
            </w:r>
          </w:p>
        </w:tc>
        <w:tc>
          <w:tcPr>
            <w:tcW w:w="2363" w:type="dxa"/>
          </w:tcPr>
          <w:p w14:paraId="7DAB1B4D" w14:textId="4FE633E8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use the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suffix –ly</w:t>
            </w:r>
          </w:p>
        </w:tc>
        <w:tc>
          <w:tcPr>
            <w:tcW w:w="2363" w:type="dxa"/>
          </w:tcPr>
          <w:p w14:paraId="28434D90" w14:textId="4C110716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add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endings which sound like “shun” spelt –tion, -sion, -ssion, -cian (e.g. invention, discussion, tension, magician)</w:t>
            </w:r>
          </w:p>
        </w:tc>
        <w:tc>
          <w:tcPr>
            <w:tcW w:w="2363" w:type="dxa"/>
          </w:tcPr>
          <w:p w14:paraId="39035911" w14:textId="01350939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515D7">
              <w:rPr>
                <w:rFonts w:ascii="NTPreCursivefk normal" w:hAnsi="NTPreCursivefk normal"/>
                <w:sz w:val="22"/>
                <w:szCs w:val="22"/>
              </w:rPr>
              <w:t xml:space="preserve"> spell words ending in -ant/ -ance/-ancy, -ent/-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>ence/-ency (e.g. adorable, possible, adorably, possibly)</w:t>
            </w:r>
          </w:p>
        </w:tc>
        <w:tc>
          <w:tcPr>
            <w:tcW w:w="2363" w:type="dxa"/>
          </w:tcPr>
          <w:p w14:paraId="507CAD27" w14:textId="23A7EB6B" w:rsidR="00414566" w:rsidRPr="00131B8D" w:rsidRDefault="008515D7" w:rsidP="00131B8D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use a hyphen to join a prefix to a root word (e.g. co-ordinate, re-enter, co-operate)</w:t>
            </w:r>
            <w:r w:rsidR="00131B8D" w:rsidRPr="00131B8D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</w:t>
            </w:r>
          </w:p>
        </w:tc>
      </w:tr>
      <w:tr w:rsidR="00414566" w:rsidRPr="00414566" w14:paraId="1DD01B3C" w14:textId="77777777" w:rsidTr="00CA07A1">
        <w:tc>
          <w:tcPr>
            <w:tcW w:w="2362" w:type="dxa"/>
          </w:tcPr>
          <w:p w14:paraId="5DAEDCBD" w14:textId="7C7F5C6A" w:rsid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add prefixes and suffixes using the spelling rule for adding –s or –es as the plural marker for nouns and the third person singular marker for verbs</w:t>
            </w:r>
          </w:p>
          <w:p w14:paraId="08EED13F" w14:textId="5FE00B36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CDE0D2B" w14:textId="27BEBDA5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spell words with contractions</w:t>
            </w:r>
          </w:p>
        </w:tc>
        <w:tc>
          <w:tcPr>
            <w:tcW w:w="2363" w:type="dxa"/>
          </w:tcPr>
          <w:p w14:paraId="7DABF5B2" w14:textId="10C42650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spell words with endings sounding like “zh” and “ch” (e.g. treasure, measure, picture, nature)</w:t>
            </w:r>
          </w:p>
        </w:tc>
        <w:tc>
          <w:tcPr>
            <w:tcW w:w="2363" w:type="dxa"/>
          </w:tcPr>
          <w:p w14:paraId="48FDAE04" w14:textId="70607047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spell words with the “g sound spelt “gue” and the “k” sound spelt –que (e.g. rougue, tougue, antique, unique)</w:t>
            </w:r>
          </w:p>
        </w:tc>
        <w:tc>
          <w:tcPr>
            <w:tcW w:w="2363" w:type="dxa"/>
          </w:tcPr>
          <w:p w14:paraId="4709AF23" w14:textId="719A23DE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words containing the letter string “ough” (e.g. bought, rough, through, bough)</w:t>
            </w:r>
          </w:p>
        </w:tc>
        <w:tc>
          <w:tcPr>
            <w:tcW w:w="2363" w:type="dxa"/>
          </w:tcPr>
          <w:p w14:paraId="5990A9D4" w14:textId="7B5FF787" w:rsidR="00414566" w:rsidRPr="00414566" w:rsidRDefault="008515D7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spell words with the “ee” sound spelt </w:t>
            </w:r>
            <w:r w:rsidR="00D40E93">
              <w:rPr>
                <w:rFonts w:ascii="NTPreCursivefk normal" w:hAnsi="NTPreCursivefk normal"/>
                <w:sz w:val="22"/>
                <w:szCs w:val="22"/>
              </w:rPr>
              <w:t xml:space="preserve">ei after c (e.g. deceive, ceiling, receive, conceive) </w:t>
            </w:r>
          </w:p>
        </w:tc>
      </w:tr>
      <w:tr w:rsidR="00414566" w:rsidRPr="00414566" w14:paraId="78CBD360" w14:textId="77777777" w:rsidTr="00CA07A1">
        <w:tc>
          <w:tcPr>
            <w:tcW w:w="2362" w:type="dxa"/>
          </w:tcPr>
          <w:p w14:paraId="53B191E1" w14:textId="6E7441E2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add prefixes and suffixes using the prefix un-</w:t>
            </w:r>
          </w:p>
        </w:tc>
        <w:tc>
          <w:tcPr>
            <w:tcW w:w="2362" w:type="dxa"/>
          </w:tcPr>
          <w:p w14:paraId="5E3650B5" w14:textId="7B34DE37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by learning the possessive apostrophe (singular) (e.g. the girl’s book)</w:t>
            </w:r>
          </w:p>
        </w:tc>
        <w:tc>
          <w:tcPr>
            <w:tcW w:w="2363" w:type="dxa"/>
          </w:tcPr>
          <w:p w14:paraId="64C32624" w14:textId="0092A360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words with endings which sound like “zhun” (e.g. division, decision)</w:t>
            </w:r>
          </w:p>
        </w:tc>
        <w:tc>
          <w:tcPr>
            <w:tcW w:w="2363" w:type="dxa"/>
          </w:tcPr>
          <w:p w14:paraId="2A2EBA53" w14:textId="4BAB677F" w:rsidR="00414566" w:rsidRDefault="0018669B" w:rsidP="00CA07A1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homophones accept/except, affect/effect, ball/bawl, berry/bury, knot/not, medal/medal, missed/mist, rain/rein, scene/seen, weather/whether, whose/who’s</w:t>
            </w:r>
          </w:p>
          <w:p w14:paraId="2D9B0C9E" w14:textId="02FF3602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3FE590" w14:textId="50C04E39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131B8D">
              <w:rPr>
                <w:rFonts w:ascii="NTPreCursivefk normal" w:hAnsi="NTPreCursivefk normal"/>
                <w:sz w:val="22"/>
                <w:szCs w:val="22"/>
              </w:rPr>
              <w:t xml:space="preserve">spell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>words with ‘silent’ letters (e.g. knight, psalm, solemn)</w:t>
            </w:r>
          </w:p>
        </w:tc>
        <w:tc>
          <w:tcPr>
            <w:tcW w:w="2363" w:type="dxa"/>
          </w:tcPr>
          <w:p w14:paraId="1E5688D3" w14:textId="03B88B51" w:rsidR="00414566" w:rsidRPr="00414566" w:rsidRDefault="00D40E93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spell exceptions to ‘i before e except after c’ (e.g. protein, caffeine, seize)</w:t>
            </w:r>
          </w:p>
        </w:tc>
      </w:tr>
      <w:tr w:rsidR="00414566" w:rsidRPr="00414566" w14:paraId="422DE428" w14:textId="77777777" w:rsidTr="00CA07A1">
        <w:tc>
          <w:tcPr>
            <w:tcW w:w="2362" w:type="dxa"/>
          </w:tcPr>
          <w:p w14:paraId="3F6E4D58" w14:textId="63798D78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lastRenderedPageBreak/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add prefixes and suffixes using –ing, -ed and –est where no change is needed in the spelling of root words (e.g. helping, helped, helper, eating, quicker, quickest)</w:t>
            </w:r>
          </w:p>
        </w:tc>
        <w:tc>
          <w:tcPr>
            <w:tcW w:w="2362" w:type="dxa"/>
          </w:tcPr>
          <w:p w14:paraId="0599F09B" w14:textId="1454E00A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common homophones/near homophones correctly</w:t>
            </w:r>
          </w:p>
        </w:tc>
        <w:tc>
          <w:tcPr>
            <w:tcW w:w="2363" w:type="dxa"/>
          </w:tcPr>
          <w:p w14:paraId="7DB0104B" w14:textId="4EEE5B61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homophones brake/break, fair/fare, grate/great, groan/grown, here/hear, heel/heal/he’ll, mail/male, main/mane, peace/piece, plain/plane</w:t>
            </w:r>
          </w:p>
        </w:tc>
        <w:tc>
          <w:tcPr>
            <w:tcW w:w="2363" w:type="dxa"/>
          </w:tcPr>
          <w:p w14:paraId="666E10F8" w14:textId="5F47F590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more complex words that are often misspelt as listed in the English Appendix 1</w:t>
            </w:r>
          </w:p>
        </w:tc>
        <w:tc>
          <w:tcPr>
            <w:tcW w:w="2363" w:type="dxa"/>
          </w:tcPr>
          <w:p w14:paraId="278DE086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8EB33C6" w14:textId="0C584FFE" w:rsidR="00414566" w:rsidRPr="00414566" w:rsidRDefault="00D40E93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spell homophones and other easily-confused words (e.g. aisle/isle/I’ll, compliment/complement)</w:t>
            </w:r>
          </w:p>
        </w:tc>
      </w:tr>
      <w:tr w:rsidR="00414566" w:rsidRPr="00414566" w14:paraId="44E5AC8D" w14:textId="77777777" w:rsidTr="00CA07A1">
        <w:tc>
          <w:tcPr>
            <w:tcW w:w="2362" w:type="dxa"/>
          </w:tcPr>
          <w:p w14:paraId="66FBC0CD" w14:textId="5FB9C97B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apply simple spelling rules and guidance, as listed in English Appendix 1</w:t>
            </w:r>
          </w:p>
        </w:tc>
        <w:tc>
          <w:tcPr>
            <w:tcW w:w="2362" w:type="dxa"/>
          </w:tcPr>
          <w:p w14:paraId="63205F59" w14:textId="6523EBD2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add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suffixes to spell longer words, including –ment, -ness, -ful, -less, -ly</w:t>
            </w:r>
          </w:p>
        </w:tc>
        <w:tc>
          <w:tcPr>
            <w:tcW w:w="2363" w:type="dxa"/>
          </w:tcPr>
          <w:p w14:paraId="6BF6C23B" w14:textId="55769DB4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words that are often misspelt as listed in English Appendix 1</w:t>
            </w:r>
          </w:p>
        </w:tc>
        <w:tc>
          <w:tcPr>
            <w:tcW w:w="2363" w:type="dxa"/>
          </w:tcPr>
          <w:p w14:paraId="748636A9" w14:textId="34BAE923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words with the “s” sounds spelt “sc” (e.g. science, scene)</w:t>
            </w:r>
          </w:p>
        </w:tc>
        <w:tc>
          <w:tcPr>
            <w:tcW w:w="2363" w:type="dxa"/>
          </w:tcPr>
          <w:p w14:paraId="5BEBDA84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22AF42A" w14:textId="75EE0A64" w:rsidR="00414566" w:rsidRPr="00414566" w:rsidRDefault="00D40E93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spell verbs and nouns with the same or similar pronunciation (e.g. advise/advice, licence/license, practise/practice, prophecy/prophecy) </w:t>
            </w:r>
          </w:p>
        </w:tc>
      </w:tr>
      <w:tr w:rsidR="00414566" w:rsidRPr="00414566" w14:paraId="5203549E" w14:textId="77777777" w:rsidTr="00CA07A1">
        <w:tc>
          <w:tcPr>
            <w:tcW w:w="2362" w:type="dxa"/>
          </w:tcPr>
          <w:p w14:paraId="702F962F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CA17E1C" w14:textId="3E6A1348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apply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spelling rules and guidance, as listed in English Appendix 1</w:t>
            </w:r>
          </w:p>
        </w:tc>
        <w:tc>
          <w:tcPr>
            <w:tcW w:w="2363" w:type="dxa"/>
          </w:tcPr>
          <w:p w14:paraId="0A6FEDE3" w14:textId="70DB665F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words containing the “I” sound spelt “y” elsewhere than at the end of words (e.g. myth, gym)</w:t>
            </w:r>
          </w:p>
        </w:tc>
        <w:tc>
          <w:tcPr>
            <w:tcW w:w="2363" w:type="dxa"/>
          </w:tcPr>
          <w:p w14:paraId="0305DEBB" w14:textId="2B7E2E95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place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the possessive apostrophe accurately in words with regular plurals (e.g. girls’, boys’) and in words with irregular plural (e.g. children’s)</w:t>
            </w:r>
          </w:p>
        </w:tc>
        <w:tc>
          <w:tcPr>
            <w:tcW w:w="2363" w:type="dxa"/>
          </w:tcPr>
          <w:p w14:paraId="133E676E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C12A2FB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14566" w:rsidRPr="00414566" w14:paraId="022751B5" w14:textId="77777777" w:rsidTr="00CA07A1">
        <w:tc>
          <w:tcPr>
            <w:tcW w:w="2362" w:type="dxa"/>
          </w:tcPr>
          <w:p w14:paraId="108746A9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30AE68A9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DF1D5C4" w14:textId="4D1D3061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words containing the “u” sound spelt “ou” (e.g. young, touch, double)</w:t>
            </w:r>
          </w:p>
        </w:tc>
        <w:tc>
          <w:tcPr>
            <w:tcW w:w="2363" w:type="dxa"/>
          </w:tcPr>
          <w:p w14:paraId="31A286C9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319AAE8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ABE509C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14566" w:rsidRPr="00414566" w14:paraId="4E8AA032" w14:textId="77777777" w:rsidTr="00CA07A1">
        <w:tc>
          <w:tcPr>
            <w:tcW w:w="2362" w:type="dxa"/>
          </w:tcPr>
          <w:p w14:paraId="29A2A8AD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02DB80F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4FAEEAA" w14:textId="7070B102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 xml:space="preserve"> words with the “k” sound spelt ”ch” (e.g. scheme, school, echo)</w:t>
            </w:r>
          </w:p>
        </w:tc>
        <w:tc>
          <w:tcPr>
            <w:tcW w:w="2363" w:type="dxa"/>
          </w:tcPr>
          <w:p w14:paraId="39A2DA15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79527CE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024CAF2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14566" w:rsidRPr="00414566" w14:paraId="75FFCEDF" w14:textId="77777777" w:rsidTr="00CA07A1">
        <w:tc>
          <w:tcPr>
            <w:tcW w:w="2362" w:type="dxa"/>
          </w:tcPr>
          <w:p w14:paraId="2D29A344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316927C5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A276FA8" w14:textId="707B27F7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 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>words with the “sh” sound spelt “ch” (e.g. chef, machine)</w:t>
            </w:r>
          </w:p>
        </w:tc>
        <w:tc>
          <w:tcPr>
            <w:tcW w:w="2363" w:type="dxa"/>
          </w:tcPr>
          <w:p w14:paraId="45F3579F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3755591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760573E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14566" w:rsidRPr="00414566" w14:paraId="1AEA2F53" w14:textId="77777777" w:rsidTr="00CA07A1">
        <w:tc>
          <w:tcPr>
            <w:tcW w:w="2362" w:type="dxa"/>
          </w:tcPr>
          <w:p w14:paraId="1C8CD304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18810C6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BF87158" w14:textId="3EBA739A" w:rsidR="00414566" w:rsidRPr="00414566" w:rsidRDefault="0018669B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14566" w:rsidRPr="00414566">
              <w:rPr>
                <w:rFonts w:ascii="NTPreCursivefk normal" w:hAnsi="NTPreCursivefk normal"/>
                <w:sz w:val="22"/>
                <w:szCs w:val="22"/>
              </w:rPr>
              <w:t xml:space="preserve"> spell</w:t>
            </w:r>
            <w:r w:rsidR="00414566" w:rsidRPr="00414566">
              <w:rPr>
                <w:rFonts w:ascii="NTPreCursivefk normal" w:hAnsi="NTPreCursivefk normal" w:cs="Arial"/>
                <w:sz w:val="22"/>
                <w:szCs w:val="22"/>
              </w:rPr>
              <w:t xml:space="preserve"> words with the “ay” sound spelt “ei”, “eigh” or “ey” (e.g. eight, they)</w:t>
            </w:r>
          </w:p>
        </w:tc>
        <w:tc>
          <w:tcPr>
            <w:tcW w:w="2363" w:type="dxa"/>
          </w:tcPr>
          <w:p w14:paraId="452108A5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F558D51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1B1B11" w14:textId="77777777" w:rsidR="00414566" w:rsidRPr="00414566" w:rsidRDefault="00414566" w:rsidP="00CA07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31CD048D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213473C9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744AA255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6E429F8C" w14:textId="77777777" w:rsidR="00DA7CEE" w:rsidRDefault="00DA7CEE" w:rsidP="00DA7CEE">
      <w:pPr>
        <w:rPr>
          <w:rFonts w:ascii="NTPreCursivefk normal" w:hAnsi="NTPreCursivefk normal"/>
          <w:b/>
          <w:sz w:val="28"/>
        </w:rPr>
      </w:pPr>
    </w:p>
    <w:p w14:paraId="2FE0946E" w14:textId="77777777" w:rsidR="00DA7CEE" w:rsidRPr="00956DCB" w:rsidRDefault="00DA7CEE" w:rsidP="00DA7CEE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Writing: Handwriting</w:t>
      </w:r>
    </w:p>
    <w:p w14:paraId="55AB1827" w14:textId="77777777" w:rsidR="00DA7CEE" w:rsidRPr="00956DCB" w:rsidRDefault="00DA7CEE" w:rsidP="00DA7CEE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A7CEE" w:rsidRPr="00956DCB" w14:paraId="7616B1E9" w14:textId="77777777" w:rsidTr="00DA7CEE">
        <w:tc>
          <w:tcPr>
            <w:tcW w:w="2362" w:type="dxa"/>
            <w:shd w:val="clear" w:color="auto" w:fill="FF99FF"/>
          </w:tcPr>
          <w:p w14:paraId="1FCA61FE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21E0E3D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46150025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EB357F2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3141A3D9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E3799DE" w14:textId="77777777" w:rsidR="00DA7CEE" w:rsidRPr="00956DCB" w:rsidRDefault="00DA7CEE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A7CEE" w:rsidRPr="00DA7CEE" w14:paraId="6ED34CEB" w14:textId="77777777" w:rsidTr="00DA7CEE">
        <w:tc>
          <w:tcPr>
            <w:tcW w:w="2362" w:type="dxa"/>
          </w:tcPr>
          <w:p w14:paraId="5FB436CC" w14:textId="019FE9F6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sit correctly at a table, holding a pencil comfortably and correctly</w:t>
            </w:r>
          </w:p>
        </w:tc>
        <w:tc>
          <w:tcPr>
            <w:tcW w:w="2362" w:type="dxa"/>
          </w:tcPr>
          <w:p w14:paraId="1FA71364" w14:textId="048BCC5C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form lower-case letters of the correct size</w:t>
            </w:r>
          </w:p>
        </w:tc>
        <w:tc>
          <w:tcPr>
            <w:tcW w:w="2363" w:type="dxa"/>
          </w:tcPr>
          <w:p w14:paraId="679FB0A7" w14:textId="5F672C46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use the diagonal and horizontal strokes that are needed to join letters</w:t>
            </w:r>
          </w:p>
        </w:tc>
        <w:tc>
          <w:tcPr>
            <w:tcW w:w="2363" w:type="dxa"/>
          </w:tcPr>
          <w:p w14:paraId="7448E1E3" w14:textId="5457BFF1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increase the legibility, consistency and quality of my handwriting</w:t>
            </w:r>
          </w:p>
        </w:tc>
        <w:tc>
          <w:tcPr>
            <w:tcW w:w="2363" w:type="dxa"/>
          </w:tcPr>
          <w:p w14:paraId="2B0EBEE5" w14:textId="457CBD36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write legibly, fluently and with increasing speed</w:t>
            </w:r>
          </w:p>
        </w:tc>
        <w:tc>
          <w:tcPr>
            <w:tcW w:w="2363" w:type="dxa"/>
          </w:tcPr>
          <w:p w14:paraId="6FBE33BA" w14:textId="37806619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write legibly, fluently and with increasing speed</w:t>
            </w:r>
          </w:p>
        </w:tc>
      </w:tr>
      <w:tr w:rsidR="00DA7CEE" w:rsidRPr="00DA7CEE" w14:paraId="5D6E6E64" w14:textId="77777777" w:rsidTr="00DA7CEE">
        <w:tc>
          <w:tcPr>
            <w:tcW w:w="2362" w:type="dxa"/>
          </w:tcPr>
          <w:p w14:paraId="3B3AD85F" w14:textId="5F8C616A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begin to form lower case letters in the correct direction, starting and finishing in the right place</w:t>
            </w:r>
          </w:p>
        </w:tc>
        <w:tc>
          <w:tcPr>
            <w:tcW w:w="2362" w:type="dxa"/>
          </w:tcPr>
          <w:p w14:paraId="5B8B77DF" w14:textId="421C27ED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start using some of the diagonal and horizontal strokes needed to join letters</w:t>
            </w:r>
          </w:p>
        </w:tc>
        <w:tc>
          <w:tcPr>
            <w:tcW w:w="2363" w:type="dxa"/>
          </w:tcPr>
          <w:p w14:paraId="10828B2B" w14:textId="7076B363" w:rsidR="00DA7CEE" w:rsidRPr="00DA7CEE" w:rsidRDefault="0018669B" w:rsidP="00DA7CEE">
            <w:pPr>
              <w:jc w:val="center"/>
              <w:rPr>
                <w:rFonts w:ascii="NTPreCursivefk normal" w:hAnsi="NTPreCursivefk normal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/>
              </w:rPr>
              <w:t xml:space="preserve"> </w:t>
            </w:r>
            <w:r w:rsidR="00DA7CEE" w:rsidRPr="00DA7CEE">
              <w:rPr>
                <w:rFonts w:ascii="NTPreCursivefk normal" w:hAnsi="NTPreCursivefk normal" w:cs="Arial"/>
              </w:rPr>
              <w:t>adapt my handwriting style for different purposes (e.g. printing, capitalisation, bold, italics)</w:t>
            </w:r>
          </w:p>
        </w:tc>
        <w:tc>
          <w:tcPr>
            <w:tcW w:w="2363" w:type="dxa"/>
          </w:tcPr>
          <w:p w14:paraId="7B21AC56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55DD5687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274D597A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</w:tr>
      <w:tr w:rsidR="00DA7CEE" w:rsidRPr="00DA7CEE" w14:paraId="721B92C3" w14:textId="77777777" w:rsidTr="00DA7CEE">
        <w:tc>
          <w:tcPr>
            <w:tcW w:w="2362" w:type="dxa"/>
          </w:tcPr>
          <w:p w14:paraId="708DE0B2" w14:textId="1067C24D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form capital letters</w:t>
            </w:r>
          </w:p>
        </w:tc>
        <w:tc>
          <w:tcPr>
            <w:tcW w:w="2362" w:type="dxa"/>
          </w:tcPr>
          <w:p w14:paraId="0DF1FBDC" w14:textId="489406F4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write letters capital letters and digits of the correct size</w:t>
            </w:r>
          </w:p>
        </w:tc>
        <w:tc>
          <w:tcPr>
            <w:tcW w:w="2363" w:type="dxa"/>
          </w:tcPr>
          <w:p w14:paraId="1757EFAE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2392A800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4C43CDE8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603F292D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</w:tr>
      <w:tr w:rsidR="00DA7CEE" w:rsidRPr="00DA7CEE" w14:paraId="7C425215" w14:textId="77777777" w:rsidTr="00DA7CEE">
        <w:tc>
          <w:tcPr>
            <w:tcW w:w="2362" w:type="dxa"/>
          </w:tcPr>
          <w:p w14:paraId="26DA46DE" w14:textId="116CAD3D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form digits 0-9</w:t>
            </w:r>
          </w:p>
        </w:tc>
        <w:tc>
          <w:tcPr>
            <w:tcW w:w="2362" w:type="dxa"/>
          </w:tcPr>
          <w:p w14:paraId="1EDD6839" w14:textId="2B9B3F71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 w:cs="Arial"/>
              </w:rPr>
              <w:t>use spacing between words</w:t>
            </w:r>
          </w:p>
        </w:tc>
        <w:tc>
          <w:tcPr>
            <w:tcW w:w="2363" w:type="dxa"/>
          </w:tcPr>
          <w:p w14:paraId="2EF427AD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67A2F0EF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7101FFE6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74C31D27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</w:tr>
      <w:tr w:rsidR="00DA7CEE" w:rsidRPr="00DA7CEE" w14:paraId="60EBB1F2" w14:textId="77777777" w:rsidTr="00DA7CEE">
        <w:tc>
          <w:tcPr>
            <w:tcW w:w="2362" w:type="dxa"/>
          </w:tcPr>
          <w:p w14:paraId="1753E5A5" w14:textId="3A96ECD5" w:rsidR="00DA7CEE" w:rsidRPr="00DA7CEE" w:rsidRDefault="0018669B" w:rsidP="00DA7CE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 </w:t>
            </w:r>
            <w:r w:rsidR="00DA7CEE" w:rsidRPr="00DA7CEE">
              <w:rPr>
                <w:rFonts w:ascii="NTPreCursive" w:hAnsi="NTPreCursive"/>
              </w:rPr>
              <w:t xml:space="preserve"> understand which letters belong to which handwriting ‘families’</w:t>
            </w:r>
          </w:p>
        </w:tc>
        <w:tc>
          <w:tcPr>
            <w:tcW w:w="2362" w:type="dxa"/>
          </w:tcPr>
          <w:p w14:paraId="089DA1B8" w14:textId="77777777" w:rsidR="00DA7CEE" w:rsidRPr="00DA7CEE" w:rsidRDefault="00DA7CEE" w:rsidP="00DA7CEE">
            <w:pPr>
              <w:jc w:val="center"/>
              <w:rPr>
                <w:rFonts w:ascii="NTPreCursive" w:hAnsi="NTPreCursive"/>
              </w:rPr>
            </w:pPr>
            <w:r w:rsidRPr="00DA7CEE">
              <w:rPr>
                <w:rFonts w:ascii="NTPreCursive" w:hAnsi="NTPreCursive"/>
              </w:rPr>
              <w:t xml:space="preserve">I know that </w:t>
            </w:r>
            <w:r w:rsidRPr="00DA7CEE">
              <w:rPr>
                <w:rFonts w:ascii="NTPreCursive" w:hAnsi="NTPreCursive" w:cs="Arial"/>
              </w:rPr>
              <w:t>upper and lower case letters are not mixed within words</w:t>
            </w:r>
          </w:p>
        </w:tc>
        <w:tc>
          <w:tcPr>
            <w:tcW w:w="2363" w:type="dxa"/>
          </w:tcPr>
          <w:p w14:paraId="2251BADB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347A2113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4C53B49C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  <w:tc>
          <w:tcPr>
            <w:tcW w:w="2363" w:type="dxa"/>
          </w:tcPr>
          <w:p w14:paraId="4244B54A" w14:textId="77777777" w:rsidR="00DA7CEE" w:rsidRPr="00DA7CEE" w:rsidRDefault="00DA7CEE" w:rsidP="00DA7CEE">
            <w:pPr>
              <w:jc w:val="center"/>
              <w:rPr>
                <w:rFonts w:ascii="NTPreCursivefk normal" w:hAnsi="NTPreCursivefk normal"/>
              </w:rPr>
            </w:pPr>
          </w:p>
        </w:tc>
      </w:tr>
    </w:tbl>
    <w:p w14:paraId="4D16777E" w14:textId="77777777" w:rsidR="00DA7CEE" w:rsidRDefault="00DA7CEE"/>
    <w:p w14:paraId="6C2D5C70" w14:textId="77777777" w:rsidR="00414566" w:rsidRDefault="00414566"/>
    <w:p w14:paraId="234030C5" w14:textId="77777777" w:rsidR="00414566" w:rsidRDefault="00414566"/>
    <w:p w14:paraId="709BC79C" w14:textId="77777777" w:rsidR="00414566" w:rsidRDefault="00414566"/>
    <w:p w14:paraId="2345A7E8" w14:textId="77777777" w:rsidR="00414566" w:rsidRDefault="00414566"/>
    <w:p w14:paraId="4247290D" w14:textId="77777777" w:rsidR="00414566" w:rsidRDefault="00414566"/>
    <w:p w14:paraId="3EFEB349" w14:textId="77777777" w:rsidR="00414566" w:rsidRDefault="00414566"/>
    <w:p w14:paraId="4C30D002" w14:textId="77777777" w:rsidR="00414566" w:rsidRDefault="00414566"/>
    <w:p w14:paraId="666A6598" w14:textId="77777777" w:rsidR="00CA07A1" w:rsidRDefault="00CA07A1">
      <w:pPr>
        <w:rPr>
          <w:rFonts w:ascii="NTPreCursivefk normal" w:hAnsi="NTPreCursivefk normal"/>
          <w:b/>
          <w:sz w:val="28"/>
        </w:rPr>
      </w:pPr>
    </w:p>
    <w:p w14:paraId="13906926" w14:textId="77777777" w:rsidR="00CA07A1" w:rsidRDefault="00CA07A1">
      <w:pPr>
        <w:rPr>
          <w:rFonts w:ascii="NTPreCursivefk normal" w:hAnsi="NTPreCursivefk normal"/>
          <w:b/>
          <w:sz w:val="28"/>
        </w:rPr>
      </w:pPr>
    </w:p>
    <w:p w14:paraId="6E4CD1AB" w14:textId="77777777" w:rsidR="00414566" w:rsidRDefault="00414566">
      <w:pPr>
        <w:rPr>
          <w:rFonts w:ascii="NTPreCursivefk normal" w:hAnsi="NTPreCursivefk normal"/>
          <w:b/>
          <w:sz w:val="28"/>
        </w:rPr>
      </w:pPr>
    </w:p>
    <w:p w14:paraId="28548D98" w14:textId="77777777" w:rsidR="00414566" w:rsidRPr="00414566" w:rsidRDefault="00414566">
      <w:pPr>
        <w:rPr>
          <w:rFonts w:ascii="NTPreCursivefk normal" w:hAnsi="NTPreCursivefk normal"/>
          <w:b/>
          <w:sz w:val="28"/>
        </w:rPr>
      </w:pPr>
    </w:p>
    <w:sectPr w:rsidR="00414566" w:rsidRPr="00414566" w:rsidSect="00112343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F406" w14:textId="77777777" w:rsidR="008515D7" w:rsidRDefault="008515D7" w:rsidP="00F23CF0">
      <w:r>
        <w:separator/>
      </w:r>
    </w:p>
  </w:endnote>
  <w:endnote w:type="continuationSeparator" w:id="0">
    <w:p w14:paraId="0F3F511F" w14:textId="77777777" w:rsidR="008515D7" w:rsidRDefault="008515D7" w:rsidP="00F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altName w:val="NTPreCursive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B92DB" w14:textId="77777777" w:rsidR="008515D7" w:rsidRDefault="008515D7" w:rsidP="00851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18EAF" w14:textId="77777777" w:rsidR="008515D7" w:rsidRDefault="008515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ED83" w14:textId="77777777" w:rsidR="008515D7" w:rsidRDefault="008515D7" w:rsidP="00851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9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4B5215" w14:textId="77777777" w:rsidR="008515D7" w:rsidRDefault="00851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44DC" w14:textId="77777777" w:rsidR="008515D7" w:rsidRDefault="008515D7" w:rsidP="00F23CF0">
      <w:r>
        <w:separator/>
      </w:r>
    </w:p>
  </w:footnote>
  <w:footnote w:type="continuationSeparator" w:id="0">
    <w:p w14:paraId="1E3A5683" w14:textId="77777777" w:rsidR="008515D7" w:rsidRDefault="008515D7" w:rsidP="00F23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2FF6" w14:textId="77777777" w:rsidR="008515D7" w:rsidRDefault="0012395F">
    <w:pPr>
      <w:pStyle w:val="Header"/>
    </w:pPr>
    <w:sdt>
      <w:sdtPr>
        <w:id w:val="171999623"/>
        <w:placeholder>
          <w:docPart w:val="7B6B37127B5EFE41A442C10BFAF2872B"/>
        </w:placeholder>
        <w:temporary/>
        <w:showingPlcHdr/>
      </w:sdtPr>
      <w:sdtEndPr/>
      <w:sdtContent>
        <w:r w:rsidR="008515D7">
          <w:t>[Type text]</w:t>
        </w:r>
      </w:sdtContent>
    </w:sdt>
    <w:r w:rsidR="008515D7">
      <w:ptab w:relativeTo="margin" w:alignment="center" w:leader="none"/>
    </w:r>
    <w:sdt>
      <w:sdtPr>
        <w:id w:val="171999624"/>
        <w:placeholder>
          <w:docPart w:val="4ACFC8A3290E95438372E17C0FA149F3"/>
        </w:placeholder>
        <w:temporary/>
        <w:showingPlcHdr/>
      </w:sdtPr>
      <w:sdtEndPr/>
      <w:sdtContent>
        <w:r w:rsidR="008515D7">
          <w:t>[Type text]</w:t>
        </w:r>
      </w:sdtContent>
    </w:sdt>
    <w:r w:rsidR="008515D7">
      <w:ptab w:relativeTo="margin" w:alignment="right" w:leader="none"/>
    </w:r>
    <w:sdt>
      <w:sdtPr>
        <w:id w:val="171999625"/>
        <w:placeholder>
          <w:docPart w:val="E90D76FAD3F6EF489404D51C13BA6439"/>
        </w:placeholder>
        <w:temporary/>
        <w:showingPlcHdr/>
      </w:sdtPr>
      <w:sdtEndPr/>
      <w:sdtContent>
        <w:r w:rsidR="008515D7">
          <w:t>[Type text]</w:t>
        </w:r>
      </w:sdtContent>
    </w:sdt>
  </w:p>
  <w:p w14:paraId="290FA096" w14:textId="77777777" w:rsidR="008515D7" w:rsidRDefault="008515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29FA" w14:textId="3C433E3A" w:rsidR="008515D7" w:rsidRPr="00F23CF0" w:rsidRDefault="008515D7">
    <w:pPr>
      <w:pStyle w:val="Header"/>
      <w:rPr>
        <w:rFonts w:ascii="NTPreCursivefk normal" w:hAnsi="NTPreCursivefk normal"/>
        <w:b/>
      </w:rPr>
    </w:pPr>
    <w:r w:rsidRPr="00F23CF0">
      <w:rPr>
        <w:rFonts w:ascii="NTPreCursivefk normal" w:hAnsi="NTPreCursivefk normal"/>
        <w:b/>
      </w:rPr>
      <w:t xml:space="preserve">KING STREET PRIMARY SCHOOL </w:t>
    </w:r>
    <w:r w:rsidRPr="00F23CF0">
      <w:rPr>
        <w:rFonts w:ascii="NTPreCursivefk normal" w:hAnsi="NTPreCursivefk normal"/>
        <w:b/>
      </w:rPr>
      <w:ptab w:relativeTo="margin" w:alignment="center" w:leader="none"/>
    </w:r>
    <w:r w:rsidRPr="00F23CF0">
      <w:rPr>
        <w:rFonts w:ascii="NTPreCursivefk normal" w:hAnsi="NTPreCursivefk normal"/>
        <w:b/>
      </w:rPr>
      <w:t>PROGRESSION OF SKILLS</w:t>
    </w:r>
    <w:r w:rsidRPr="00F23CF0">
      <w:rPr>
        <w:rFonts w:ascii="NTPreCursivefk normal" w:hAnsi="NTPreCursivefk normal"/>
        <w:b/>
      </w:rPr>
      <w:ptab w:relativeTo="margin" w:alignment="right" w:leader="none"/>
    </w:r>
    <w:r w:rsidRPr="00F23CF0">
      <w:rPr>
        <w:rFonts w:ascii="NTPreCursivefk normal" w:hAnsi="NTPreCursivefk normal"/>
        <w:b/>
      </w:rPr>
      <w:t>2018-19</w:t>
    </w:r>
  </w:p>
  <w:p w14:paraId="57F77EA6" w14:textId="77777777" w:rsidR="008515D7" w:rsidRDefault="00851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112343"/>
    <w:rsid w:val="0012395F"/>
    <w:rsid w:val="00127951"/>
    <w:rsid w:val="00131B8D"/>
    <w:rsid w:val="0018669B"/>
    <w:rsid w:val="00407F6B"/>
    <w:rsid w:val="00414566"/>
    <w:rsid w:val="008515D7"/>
    <w:rsid w:val="00B846B4"/>
    <w:rsid w:val="00CA07A1"/>
    <w:rsid w:val="00CF0849"/>
    <w:rsid w:val="00D40E93"/>
    <w:rsid w:val="00DA7CEE"/>
    <w:rsid w:val="00DE6B18"/>
    <w:rsid w:val="00DF0D3A"/>
    <w:rsid w:val="00E2376A"/>
    <w:rsid w:val="00F23CF0"/>
    <w:rsid w:val="00F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02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F0"/>
  </w:style>
  <w:style w:type="paragraph" w:styleId="Footer">
    <w:name w:val="footer"/>
    <w:basedOn w:val="Normal"/>
    <w:link w:val="FooterChar"/>
    <w:uiPriority w:val="99"/>
    <w:unhideWhenUsed/>
    <w:rsid w:val="00F2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F0"/>
  </w:style>
  <w:style w:type="character" w:styleId="PageNumber">
    <w:name w:val="page number"/>
    <w:basedOn w:val="DefaultParagraphFont"/>
    <w:uiPriority w:val="99"/>
    <w:semiHidden/>
    <w:unhideWhenUsed/>
    <w:rsid w:val="001866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F0"/>
  </w:style>
  <w:style w:type="paragraph" w:styleId="Footer">
    <w:name w:val="footer"/>
    <w:basedOn w:val="Normal"/>
    <w:link w:val="FooterChar"/>
    <w:uiPriority w:val="99"/>
    <w:unhideWhenUsed/>
    <w:rsid w:val="00F2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F0"/>
  </w:style>
  <w:style w:type="character" w:styleId="PageNumber">
    <w:name w:val="page number"/>
    <w:basedOn w:val="DefaultParagraphFont"/>
    <w:uiPriority w:val="99"/>
    <w:semiHidden/>
    <w:unhideWhenUsed/>
    <w:rsid w:val="0018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B37127B5EFE41A442C10BFAF2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78DC-D8D8-1F4B-A510-BD005DF0FE75}"/>
      </w:docPartPr>
      <w:docPartBody>
        <w:p w14:paraId="5E049593" w14:textId="74A99E8E" w:rsidR="00316E0A" w:rsidRDefault="00815948" w:rsidP="00815948">
          <w:pPr>
            <w:pStyle w:val="7B6B37127B5EFE41A442C10BFAF2872B"/>
          </w:pPr>
          <w:r>
            <w:t>[Type text]</w:t>
          </w:r>
        </w:p>
      </w:docPartBody>
    </w:docPart>
    <w:docPart>
      <w:docPartPr>
        <w:name w:val="4ACFC8A3290E95438372E17C0FA1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0642-C906-6548-B271-B0D509D6651A}"/>
      </w:docPartPr>
      <w:docPartBody>
        <w:p w14:paraId="369BE677" w14:textId="2B9A4776" w:rsidR="00316E0A" w:rsidRDefault="00815948" w:rsidP="00815948">
          <w:pPr>
            <w:pStyle w:val="4ACFC8A3290E95438372E17C0FA149F3"/>
          </w:pPr>
          <w:r>
            <w:t>[Type text]</w:t>
          </w:r>
        </w:p>
      </w:docPartBody>
    </w:docPart>
    <w:docPart>
      <w:docPartPr>
        <w:name w:val="E90D76FAD3F6EF489404D51C13BA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821B-5BC0-3741-A96D-12E67B8707D9}"/>
      </w:docPartPr>
      <w:docPartBody>
        <w:p w14:paraId="2C970EA2" w14:textId="560E9291" w:rsidR="00316E0A" w:rsidRDefault="00815948" w:rsidP="00815948">
          <w:pPr>
            <w:pStyle w:val="E90D76FAD3F6EF489404D51C13BA64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altName w:val="NTPreCursive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48"/>
    <w:rsid w:val="00316E0A"/>
    <w:rsid w:val="008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B37127B5EFE41A442C10BFAF2872B">
    <w:name w:val="7B6B37127B5EFE41A442C10BFAF2872B"/>
    <w:rsid w:val="00815948"/>
  </w:style>
  <w:style w:type="paragraph" w:customStyle="1" w:styleId="4ACFC8A3290E95438372E17C0FA149F3">
    <w:name w:val="4ACFC8A3290E95438372E17C0FA149F3"/>
    <w:rsid w:val="00815948"/>
  </w:style>
  <w:style w:type="paragraph" w:customStyle="1" w:styleId="E90D76FAD3F6EF489404D51C13BA6439">
    <w:name w:val="E90D76FAD3F6EF489404D51C13BA6439"/>
    <w:rsid w:val="00815948"/>
  </w:style>
  <w:style w:type="paragraph" w:customStyle="1" w:styleId="1F5E9ABB94B8FA458807786A3F65CBEA">
    <w:name w:val="1F5E9ABB94B8FA458807786A3F65CBEA"/>
    <w:rsid w:val="00815948"/>
  </w:style>
  <w:style w:type="paragraph" w:customStyle="1" w:styleId="11286007D78B7E43B7E660624592037C">
    <w:name w:val="11286007D78B7E43B7E660624592037C"/>
    <w:rsid w:val="00815948"/>
  </w:style>
  <w:style w:type="paragraph" w:customStyle="1" w:styleId="C830038FDDB9034885E7DB4E1E1F5F52">
    <w:name w:val="C830038FDDB9034885E7DB4E1E1F5F52"/>
    <w:rsid w:val="008159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B37127B5EFE41A442C10BFAF2872B">
    <w:name w:val="7B6B37127B5EFE41A442C10BFAF2872B"/>
    <w:rsid w:val="00815948"/>
  </w:style>
  <w:style w:type="paragraph" w:customStyle="1" w:styleId="4ACFC8A3290E95438372E17C0FA149F3">
    <w:name w:val="4ACFC8A3290E95438372E17C0FA149F3"/>
    <w:rsid w:val="00815948"/>
  </w:style>
  <w:style w:type="paragraph" w:customStyle="1" w:styleId="E90D76FAD3F6EF489404D51C13BA6439">
    <w:name w:val="E90D76FAD3F6EF489404D51C13BA6439"/>
    <w:rsid w:val="00815948"/>
  </w:style>
  <w:style w:type="paragraph" w:customStyle="1" w:styleId="1F5E9ABB94B8FA458807786A3F65CBEA">
    <w:name w:val="1F5E9ABB94B8FA458807786A3F65CBEA"/>
    <w:rsid w:val="00815948"/>
  </w:style>
  <w:style w:type="paragraph" w:customStyle="1" w:styleId="11286007D78B7E43B7E660624592037C">
    <w:name w:val="11286007D78B7E43B7E660624592037C"/>
    <w:rsid w:val="00815948"/>
  </w:style>
  <w:style w:type="paragraph" w:customStyle="1" w:styleId="C830038FDDB9034885E7DB4E1E1F5F52">
    <w:name w:val="C830038FDDB9034885E7DB4E1E1F5F52"/>
    <w:rsid w:val="00815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5ECC5-6220-A241-BAC5-E199BC60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2235</Words>
  <Characters>12742</Characters>
  <Application>Microsoft Macintosh Word</Application>
  <DocSecurity>0</DocSecurity>
  <Lines>106</Lines>
  <Paragraphs>29</Paragraphs>
  <ScaleCrop>false</ScaleCrop>
  <Company>King Street Primary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Elizabeth Bell</cp:lastModifiedBy>
  <cp:revision>13</cp:revision>
  <cp:lastPrinted>2018-06-19T08:55:00Z</cp:lastPrinted>
  <dcterms:created xsi:type="dcterms:W3CDTF">2018-06-11T12:58:00Z</dcterms:created>
  <dcterms:modified xsi:type="dcterms:W3CDTF">2018-06-19T08:55:00Z</dcterms:modified>
</cp:coreProperties>
</file>