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77401E">
      <w:pPr>
        <w:framePr w:w="4531" w:h="2116" w:hSpace="180" w:wrap="around" w:vAnchor="text" w:hAnchor="page" w:x="931" w:y="-1169"/>
        <w:rPr>
          <w:rFonts w:ascii="Comic Sans MS" w:hAnsi="Comic Sans MS"/>
          <w:sz w:val="28"/>
          <w:szCs w:val="28"/>
        </w:rPr>
      </w:pPr>
      <w:r>
        <w:rPr>
          <w:rFonts w:ascii="Comic Sans MS" w:hAnsi="Comic Sans MS"/>
          <w:sz w:val="28"/>
          <w:szCs w:val="28"/>
        </w:rPr>
        <w:t>King Street Primary &amp; Pre - School</w:t>
      </w:r>
    </w:p>
    <w:p w:rsidR="00A75CAB" w:rsidRDefault="00A75CAB" w:rsidP="0077401E">
      <w:pPr>
        <w:framePr w:w="4531" w:h="2116" w:hSpace="180" w:wrap="around" w:vAnchor="text" w:hAnchor="page" w:x="931" w:y="-1169"/>
        <w:rPr>
          <w:rFonts w:ascii="Comic Sans MS" w:hAnsi="Comic Sans MS"/>
          <w:bCs/>
          <w:sz w:val="20"/>
          <w:szCs w:val="20"/>
        </w:rPr>
      </w:pPr>
      <w:r>
        <w:rPr>
          <w:rFonts w:ascii="Comic Sans MS" w:hAnsi="Comic Sans MS"/>
          <w:bCs/>
          <w:sz w:val="20"/>
          <w:szCs w:val="20"/>
        </w:rPr>
        <w:t xml:space="preserve">High Grange Road </w:t>
      </w:r>
    </w:p>
    <w:p w:rsidR="00A75CAB" w:rsidRDefault="00A75CAB" w:rsidP="0077401E">
      <w:pPr>
        <w:framePr w:w="4531" w:h="2116" w:hSpace="180" w:wrap="around" w:vAnchor="text" w:hAnchor="page" w:x="931" w:y="-116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77401E">
      <w:pPr>
        <w:framePr w:w="4531" w:h="2116" w:hSpace="180" w:wrap="around" w:vAnchor="text" w:hAnchor="page" w:x="931" w:y="-1169"/>
        <w:rPr>
          <w:rFonts w:ascii="Comic Sans MS" w:hAnsi="Comic Sans MS"/>
          <w:bCs/>
          <w:sz w:val="20"/>
          <w:szCs w:val="20"/>
        </w:rPr>
      </w:pPr>
      <w:r>
        <w:rPr>
          <w:rFonts w:ascii="Comic Sans MS" w:hAnsi="Comic Sans MS"/>
          <w:bCs/>
          <w:sz w:val="20"/>
          <w:szCs w:val="20"/>
        </w:rPr>
        <w:t>County Durham</w:t>
      </w:r>
    </w:p>
    <w:p w:rsidR="00A75CAB" w:rsidRPr="004073EF" w:rsidRDefault="00A75CAB" w:rsidP="0077401E">
      <w:pPr>
        <w:framePr w:w="4531" w:h="2116" w:hSpace="180" w:wrap="around" w:vAnchor="text" w:hAnchor="page" w:x="931" w:y="-1169"/>
        <w:rPr>
          <w:rFonts w:ascii="Comic Sans MS" w:hAnsi="Comic Sans MS"/>
          <w:b/>
          <w:bCs/>
          <w:sz w:val="20"/>
          <w:szCs w:val="20"/>
        </w:rPr>
      </w:pPr>
      <w:r>
        <w:rPr>
          <w:rFonts w:ascii="Comic Sans MS" w:hAnsi="Comic Sans MS"/>
          <w:bCs/>
          <w:sz w:val="20"/>
          <w:szCs w:val="20"/>
        </w:rPr>
        <w:t>DL16 6RA</w:t>
      </w:r>
      <w:r>
        <w:rPr>
          <w:sz w:val="22"/>
        </w:rPr>
        <w:t xml:space="preserve">                                                                                                                                         </w:t>
      </w:r>
      <w:r w:rsidR="00800364">
        <w:rPr>
          <w:rFonts w:ascii="Comic Sans MS" w:hAnsi="Comic Sans MS"/>
          <w:sz w:val="20"/>
          <w:szCs w:val="20"/>
        </w:rPr>
        <w:t>Telephone: (01388) 816078</w:t>
      </w:r>
    </w:p>
    <w:p w:rsidR="00A75CAB" w:rsidRPr="00A75CAB" w:rsidRDefault="002C326D" w:rsidP="0077401E">
      <w:pPr>
        <w:framePr w:w="4531" w:h="2116" w:hSpace="180" w:wrap="around" w:vAnchor="text" w:hAnchor="page" w:x="931" w:y="-116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77401E">
      <w:pPr>
        <w:pStyle w:val="Caption"/>
        <w:framePr w:w="4531" w:h="2116" w:wrap="around" w:hAnchor="page" w:x="931" w:y="-1169"/>
        <w:jc w:val="left"/>
        <w:rPr>
          <w:rFonts w:ascii="Comic Sans MS" w:hAnsi="Comic Sans MS"/>
          <w:b w:val="0"/>
          <w:i w:val="0"/>
        </w:rPr>
      </w:pPr>
    </w:p>
    <w:p w:rsidR="002C326D" w:rsidRDefault="0077401E">
      <w:r>
        <w:rPr>
          <w:noProof/>
          <w:lang w:eastAsia="en-GB"/>
        </w:rPr>
        <w:drawing>
          <wp:anchor distT="0" distB="0" distL="114300" distR="114300" simplePos="0" relativeHeight="251659264" behindDoc="0" locked="0" layoutInCell="1" allowOverlap="1" wp14:anchorId="27C2FA40" wp14:editId="7E072F28">
            <wp:simplePos x="0" y="0"/>
            <wp:positionH relativeFrom="column">
              <wp:posOffset>4589145</wp:posOffset>
            </wp:positionH>
            <wp:positionV relativeFrom="paragraph">
              <wp:posOffset>-647700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77401E" w:rsidP="002C326D">
      <w:r>
        <w:rPr>
          <w:noProof/>
          <w:lang w:eastAsia="en-GB"/>
        </w:rPr>
        <mc:AlternateContent>
          <mc:Choice Requires="wps">
            <w:drawing>
              <wp:anchor distT="0" distB="0" distL="114300" distR="114300" simplePos="0" relativeHeight="251661312" behindDoc="0" locked="0" layoutInCell="1" allowOverlap="1" wp14:anchorId="785DD5A5" wp14:editId="42DA25DC">
                <wp:simplePos x="0" y="0"/>
                <wp:positionH relativeFrom="column">
                  <wp:posOffset>-849630</wp:posOffset>
                </wp:positionH>
                <wp:positionV relativeFrom="paragraph">
                  <wp:posOffset>156210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351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2.3pt" to="731.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"/>
            </w:pict>
          </mc:Fallback>
        </mc:AlternateContent>
      </w:r>
    </w:p>
    <w:p w:rsidR="00DD7D7B" w:rsidRDefault="00DD7D7B" w:rsidP="002C326D"/>
    <w:p w:rsidR="00DD7D7B" w:rsidRDefault="0077401E" w:rsidP="002C326D">
      <w:r>
        <w:tab/>
      </w:r>
      <w:r>
        <w:tab/>
      </w:r>
      <w:r>
        <w:tab/>
      </w:r>
      <w:r>
        <w:tab/>
      </w:r>
      <w:r>
        <w:tab/>
      </w:r>
      <w:r>
        <w:tab/>
      </w:r>
      <w:r>
        <w:tab/>
      </w:r>
      <w:r>
        <w:tab/>
      </w:r>
      <w:r>
        <w:tab/>
      </w:r>
      <w:r>
        <w:tab/>
        <w:t>06/07/2018</w:t>
      </w:r>
    </w:p>
    <w:p w:rsidR="005A42CA" w:rsidRPr="0077401E" w:rsidRDefault="00240802" w:rsidP="0077401E">
      <w:pPr>
        <w:rPr>
          <w:rFonts w:ascii="Arial" w:hAnsi="Arial" w:cs="Arial"/>
          <w:sz w:val="21"/>
          <w:szCs w:val="21"/>
        </w:rPr>
      </w:pPr>
      <w:r>
        <w:rPr>
          <w:rFonts w:ascii="Arial" w:hAnsi="Arial" w:cs="Arial"/>
          <w:sz w:val="22"/>
          <w:szCs w:val="22"/>
        </w:rPr>
        <w:t>Dear Parent/Carer</w:t>
      </w:r>
    </w:p>
    <w:p w:rsidR="00240802" w:rsidRDefault="00240802" w:rsidP="005D2F38">
      <w:pPr>
        <w:tabs>
          <w:tab w:val="left" w:pos="420"/>
          <w:tab w:val="center" w:pos="4513"/>
        </w:tabs>
        <w:rPr>
          <w:rFonts w:ascii="Arial" w:hAnsi="Arial" w:cs="Arial"/>
          <w:sz w:val="22"/>
          <w:szCs w:val="22"/>
        </w:rPr>
      </w:pPr>
    </w:p>
    <w:p w:rsidR="00FC5AE2" w:rsidRDefault="00FC5AE2" w:rsidP="005D2F38">
      <w:pPr>
        <w:tabs>
          <w:tab w:val="left" w:pos="420"/>
          <w:tab w:val="center" w:pos="4513"/>
        </w:tabs>
        <w:rPr>
          <w:rFonts w:ascii="Arial" w:hAnsi="Arial" w:cs="Arial"/>
          <w:sz w:val="22"/>
          <w:szCs w:val="22"/>
        </w:rPr>
      </w:pPr>
      <w:r>
        <w:rPr>
          <w:rFonts w:ascii="Arial" w:hAnsi="Arial" w:cs="Arial"/>
          <w:sz w:val="22"/>
          <w:szCs w:val="22"/>
        </w:rPr>
        <w:t xml:space="preserve">This warm weather is wonderful and the children have been brilliant at being ‘sun safe’. Thank you for sending hats, sun cream and water bottles in daily as this means we can allow children to enjoy the outdoors really safely. </w:t>
      </w:r>
    </w:p>
    <w:p w:rsidR="00FC5AE2" w:rsidRDefault="00FC5AE2" w:rsidP="005D2F38">
      <w:pPr>
        <w:tabs>
          <w:tab w:val="left" w:pos="420"/>
          <w:tab w:val="center" w:pos="4513"/>
        </w:tabs>
        <w:rPr>
          <w:rFonts w:ascii="Arial" w:hAnsi="Arial" w:cs="Arial"/>
          <w:sz w:val="22"/>
          <w:szCs w:val="22"/>
        </w:rPr>
      </w:pPr>
      <w:r>
        <w:rPr>
          <w:rFonts w:ascii="Arial" w:hAnsi="Arial" w:cs="Arial"/>
          <w:sz w:val="22"/>
          <w:szCs w:val="22"/>
        </w:rPr>
        <w:t xml:space="preserve">Thank you also to those parents who have joined us for parents evening or have made alternative appointments. Teachers have enjoyed their last opportunity to talk to you about </w:t>
      </w:r>
      <w:r w:rsidR="00D45EEE">
        <w:rPr>
          <w:rFonts w:ascii="Arial" w:hAnsi="Arial" w:cs="Arial"/>
          <w:sz w:val="22"/>
          <w:szCs w:val="22"/>
        </w:rPr>
        <w:t>your</w:t>
      </w:r>
      <w:r>
        <w:rPr>
          <w:rFonts w:ascii="Arial" w:hAnsi="Arial" w:cs="Arial"/>
          <w:sz w:val="22"/>
          <w:szCs w:val="22"/>
        </w:rPr>
        <w:t xml:space="preserve"> child and they have all expressed their gratitude at the very positive comments parents have made about the quality of care their child has received and the progress they have made. These positive</w:t>
      </w:r>
      <w:r w:rsidR="00BF4689">
        <w:rPr>
          <w:rFonts w:ascii="Arial" w:hAnsi="Arial" w:cs="Arial"/>
          <w:sz w:val="22"/>
          <w:szCs w:val="22"/>
        </w:rPr>
        <w:t xml:space="preserve"> comments</w:t>
      </w:r>
      <w:r w:rsidR="006345F1">
        <w:rPr>
          <w:rFonts w:ascii="Arial" w:hAnsi="Arial" w:cs="Arial"/>
          <w:sz w:val="22"/>
          <w:szCs w:val="22"/>
        </w:rPr>
        <w:t xml:space="preserve"> really touch our</w:t>
      </w:r>
      <w:r>
        <w:rPr>
          <w:rFonts w:ascii="Arial" w:hAnsi="Arial" w:cs="Arial"/>
          <w:sz w:val="22"/>
          <w:szCs w:val="22"/>
        </w:rPr>
        <w:t xml:space="preserve"> staff who do work incredibly hard to give all the children the best experiences they can – including the climbing wall today and a host of </w:t>
      </w:r>
      <w:r w:rsidR="00DF16AE">
        <w:rPr>
          <w:rFonts w:ascii="Arial" w:hAnsi="Arial" w:cs="Arial"/>
          <w:sz w:val="22"/>
          <w:szCs w:val="22"/>
        </w:rPr>
        <w:t xml:space="preserve">free </w:t>
      </w:r>
      <w:r>
        <w:rPr>
          <w:rFonts w:ascii="Arial" w:hAnsi="Arial" w:cs="Arial"/>
          <w:sz w:val="22"/>
          <w:szCs w:val="22"/>
        </w:rPr>
        <w:t>activities we have set up for the final week of term</w:t>
      </w:r>
      <w:r w:rsidR="00C56F59">
        <w:rPr>
          <w:rFonts w:ascii="Arial" w:hAnsi="Arial" w:cs="Arial"/>
          <w:sz w:val="22"/>
          <w:szCs w:val="22"/>
        </w:rPr>
        <w:t xml:space="preserve"> which the children will thoroughly enjoy!</w:t>
      </w:r>
    </w:p>
    <w:p w:rsidR="00DF16AE" w:rsidRDefault="00DF16AE" w:rsidP="005D2F38">
      <w:pPr>
        <w:tabs>
          <w:tab w:val="left" w:pos="420"/>
          <w:tab w:val="center" w:pos="4513"/>
        </w:tabs>
        <w:rPr>
          <w:rFonts w:ascii="Arial" w:hAnsi="Arial" w:cs="Arial"/>
          <w:sz w:val="22"/>
          <w:szCs w:val="22"/>
        </w:rPr>
      </w:pPr>
    </w:p>
    <w:p w:rsidR="00B42607" w:rsidRPr="00B42607" w:rsidRDefault="00B42607" w:rsidP="005D2F38">
      <w:pPr>
        <w:tabs>
          <w:tab w:val="left" w:pos="420"/>
          <w:tab w:val="center" w:pos="4513"/>
        </w:tabs>
        <w:rPr>
          <w:rFonts w:ascii="Arial" w:hAnsi="Arial" w:cs="Arial"/>
          <w:b/>
        </w:rPr>
      </w:pPr>
      <w:r w:rsidRPr="00B42607">
        <w:rPr>
          <w:rFonts w:ascii="Arial" w:hAnsi="Arial" w:cs="Arial"/>
          <w:b/>
        </w:rPr>
        <w:t xml:space="preserve">Ofsted </w:t>
      </w:r>
    </w:p>
    <w:p w:rsidR="00DF16AE" w:rsidRDefault="00DF16AE" w:rsidP="005D2F38">
      <w:pPr>
        <w:tabs>
          <w:tab w:val="left" w:pos="420"/>
          <w:tab w:val="center" w:pos="4513"/>
        </w:tabs>
        <w:rPr>
          <w:rFonts w:ascii="Arial" w:hAnsi="Arial" w:cs="Arial"/>
          <w:sz w:val="22"/>
          <w:szCs w:val="22"/>
        </w:rPr>
      </w:pPr>
      <w:r>
        <w:rPr>
          <w:rFonts w:ascii="Arial" w:hAnsi="Arial" w:cs="Arial"/>
          <w:sz w:val="22"/>
          <w:szCs w:val="22"/>
        </w:rPr>
        <w:t>Our Ofsted statement</w:t>
      </w:r>
      <w:r w:rsidR="00BF4689">
        <w:rPr>
          <w:rFonts w:ascii="Arial" w:hAnsi="Arial" w:cs="Arial"/>
          <w:sz w:val="22"/>
          <w:szCs w:val="22"/>
        </w:rPr>
        <w:t xml:space="preserve"> has also now been officially</w:t>
      </w:r>
      <w:r>
        <w:rPr>
          <w:rFonts w:ascii="Arial" w:hAnsi="Arial" w:cs="Arial"/>
          <w:sz w:val="22"/>
          <w:szCs w:val="22"/>
        </w:rPr>
        <w:t xml:space="preserve"> released and I am pleased to announce that the school remains a good school. We are very pleased that the Ofsted inspector raised the </w:t>
      </w:r>
      <w:r w:rsidR="006345F1">
        <w:rPr>
          <w:rFonts w:ascii="Arial" w:hAnsi="Arial" w:cs="Arial"/>
          <w:sz w:val="22"/>
          <w:szCs w:val="22"/>
        </w:rPr>
        <w:t xml:space="preserve">same areas for development </w:t>
      </w:r>
      <w:r>
        <w:rPr>
          <w:rFonts w:ascii="Arial" w:hAnsi="Arial" w:cs="Arial"/>
          <w:sz w:val="22"/>
          <w:szCs w:val="22"/>
        </w:rPr>
        <w:t xml:space="preserve">we had already been working on and have </w:t>
      </w:r>
      <w:r w:rsidR="00BF4689">
        <w:rPr>
          <w:rFonts w:ascii="Arial" w:hAnsi="Arial" w:cs="Arial"/>
          <w:sz w:val="22"/>
          <w:szCs w:val="22"/>
        </w:rPr>
        <w:t>further</w:t>
      </w:r>
      <w:r>
        <w:rPr>
          <w:rFonts w:ascii="Arial" w:hAnsi="Arial" w:cs="Arial"/>
          <w:sz w:val="22"/>
          <w:szCs w:val="22"/>
        </w:rPr>
        <w:t xml:space="preserve"> developments in the pipeline. It will com</w:t>
      </w:r>
      <w:r w:rsidR="00800364">
        <w:rPr>
          <w:rFonts w:ascii="Arial" w:hAnsi="Arial" w:cs="Arial"/>
          <w:sz w:val="22"/>
          <w:szCs w:val="22"/>
        </w:rPr>
        <w:t>e as no surprise to you all</w:t>
      </w:r>
      <w:r>
        <w:rPr>
          <w:rFonts w:ascii="Arial" w:hAnsi="Arial" w:cs="Arial"/>
          <w:sz w:val="22"/>
          <w:szCs w:val="22"/>
        </w:rPr>
        <w:t xml:space="preserve"> attendance was raised as a key priority- we must work together to get our children to school regularly; every day count</w:t>
      </w:r>
      <w:r w:rsidR="00800364">
        <w:rPr>
          <w:rFonts w:ascii="Arial" w:hAnsi="Arial" w:cs="Arial"/>
          <w:sz w:val="22"/>
          <w:szCs w:val="22"/>
        </w:rPr>
        <w:t>s! The inspector recognised</w:t>
      </w:r>
      <w:r>
        <w:rPr>
          <w:rFonts w:ascii="Arial" w:hAnsi="Arial" w:cs="Arial"/>
          <w:sz w:val="22"/>
          <w:szCs w:val="22"/>
        </w:rPr>
        <w:t xml:space="preserve"> we are trying to modernise the school, developing the curriculum and putting children at the heart of the school by giving them access to a wider range of learning opportunities. The introduction of outdoor education has been a huge success but is only the beginning of our plans and hopefu</w:t>
      </w:r>
      <w:r w:rsidR="00800364">
        <w:rPr>
          <w:rFonts w:ascii="Arial" w:hAnsi="Arial" w:cs="Arial"/>
          <w:sz w:val="22"/>
          <w:szCs w:val="22"/>
        </w:rPr>
        <w:t xml:space="preserve">lly next year you will see </w:t>
      </w:r>
      <w:r>
        <w:rPr>
          <w:rFonts w:ascii="Arial" w:hAnsi="Arial" w:cs="Arial"/>
          <w:sz w:val="22"/>
          <w:szCs w:val="22"/>
        </w:rPr>
        <w:t>your child is excited about the range of different subjects they experience. Children are already helping us to re</w:t>
      </w:r>
      <w:r w:rsidR="00800364">
        <w:rPr>
          <w:rFonts w:ascii="Arial" w:hAnsi="Arial" w:cs="Arial"/>
          <w:sz w:val="22"/>
          <w:szCs w:val="22"/>
        </w:rPr>
        <w:t xml:space="preserve"> - </w:t>
      </w:r>
      <w:r>
        <w:rPr>
          <w:rFonts w:ascii="Arial" w:hAnsi="Arial" w:cs="Arial"/>
          <w:sz w:val="22"/>
          <w:szCs w:val="22"/>
        </w:rPr>
        <w:t>design the school playtimes</w:t>
      </w:r>
      <w:r w:rsidR="006F4567">
        <w:rPr>
          <w:rFonts w:ascii="Arial" w:hAnsi="Arial" w:cs="Arial"/>
          <w:sz w:val="22"/>
          <w:szCs w:val="22"/>
        </w:rPr>
        <w:t xml:space="preserve"> and internal spaces in school</w:t>
      </w:r>
      <w:r>
        <w:rPr>
          <w:rFonts w:ascii="Arial" w:hAnsi="Arial" w:cs="Arial"/>
          <w:sz w:val="22"/>
          <w:szCs w:val="22"/>
        </w:rPr>
        <w:t xml:space="preserve"> and have told us they want more Music, A</w:t>
      </w:r>
      <w:r w:rsidR="006F4567">
        <w:rPr>
          <w:rFonts w:ascii="Arial" w:hAnsi="Arial" w:cs="Arial"/>
          <w:sz w:val="22"/>
          <w:szCs w:val="22"/>
        </w:rPr>
        <w:t xml:space="preserve">rt, </w:t>
      </w:r>
      <w:r>
        <w:rPr>
          <w:rFonts w:ascii="Arial" w:hAnsi="Arial" w:cs="Arial"/>
          <w:sz w:val="22"/>
          <w:szCs w:val="22"/>
        </w:rPr>
        <w:t xml:space="preserve">Science and outdoor </w:t>
      </w:r>
      <w:r w:rsidR="002C20D3">
        <w:rPr>
          <w:rFonts w:ascii="Arial" w:hAnsi="Arial" w:cs="Arial"/>
          <w:sz w:val="22"/>
          <w:szCs w:val="22"/>
        </w:rPr>
        <w:t xml:space="preserve">activities- </w:t>
      </w:r>
      <w:r>
        <w:rPr>
          <w:rFonts w:ascii="Arial" w:hAnsi="Arial" w:cs="Arial"/>
          <w:sz w:val="22"/>
          <w:szCs w:val="22"/>
        </w:rPr>
        <w:t>so this is what they will get!</w:t>
      </w:r>
      <w:r w:rsidR="002C20D3">
        <w:rPr>
          <w:rFonts w:ascii="Arial" w:hAnsi="Arial" w:cs="Arial"/>
          <w:sz w:val="22"/>
          <w:szCs w:val="22"/>
        </w:rPr>
        <w:t xml:space="preserve"> </w:t>
      </w:r>
      <w:r w:rsidR="006F4567">
        <w:rPr>
          <w:rFonts w:ascii="Arial" w:hAnsi="Arial" w:cs="Arial"/>
          <w:sz w:val="22"/>
          <w:szCs w:val="22"/>
        </w:rPr>
        <w:t xml:space="preserve">  </w:t>
      </w:r>
      <w:r w:rsidR="002C20D3">
        <w:rPr>
          <w:rFonts w:ascii="Arial" w:hAnsi="Arial" w:cs="Arial"/>
          <w:sz w:val="22"/>
          <w:szCs w:val="22"/>
        </w:rPr>
        <w:t>Please remember if you have any skills you would like to share with the children, get in touch</w:t>
      </w:r>
      <w:r w:rsidR="006F4567">
        <w:rPr>
          <w:rFonts w:ascii="Arial" w:hAnsi="Arial" w:cs="Arial"/>
          <w:sz w:val="22"/>
          <w:szCs w:val="22"/>
        </w:rPr>
        <w:t xml:space="preserve"> as</w:t>
      </w:r>
      <w:r w:rsidR="002C20D3">
        <w:rPr>
          <w:rFonts w:ascii="Arial" w:hAnsi="Arial" w:cs="Arial"/>
          <w:sz w:val="22"/>
          <w:szCs w:val="22"/>
        </w:rPr>
        <w:t xml:space="preserve"> it all adds to their learning experience. </w:t>
      </w:r>
    </w:p>
    <w:p w:rsidR="002C20D3" w:rsidRDefault="002C20D3" w:rsidP="005D2F38">
      <w:pPr>
        <w:tabs>
          <w:tab w:val="left" w:pos="420"/>
          <w:tab w:val="center" w:pos="4513"/>
        </w:tabs>
        <w:rPr>
          <w:rFonts w:ascii="Arial" w:hAnsi="Arial" w:cs="Arial"/>
          <w:sz w:val="22"/>
          <w:szCs w:val="22"/>
        </w:rPr>
      </w:pPr>
      <w:r>
        <w:rPr>
          <w:rFonts w:ascii="Arial" w:hAnsi="Arial" w:cs="Arial"/>
          <w:sz w:val="22"/>
          <w:szCs w:val="22"/>
        </w:rPr>
        <w:t>The inspector also recognised the changes made to our Early Years unit</w:t>
      </w:r>
      <w:r w:rsidR="00103C42">
        <w:rPr>
          <w:rFonts w:ascii="Arial" w:hAnsi="Arial" w:cs="Arial"/>
          <w:sz w:val="22"/>
          <w:szCs w:val="22"/>
        </w:rPr>
        <w:t>,</w:t>
      </w:r>
      <w:r>
        <w:rPr>
          <w:rFonts w:ascii="Arial" w:hAnsi="Arial" w:cs="Arial"/>
          <w:sz w:val="22"/>
          <w:szCs w:val="22"/>
        </w:rPr>
        <w:t xml:space="preserve"> and valued that whilst it still is just developing and we have so much more to add</w:t>
      </w:r>
      <w:r w:rsidR="00103C42">
        <w:rPr>
          <w:rFonts w:ascii="Arial" w:hAnsi="Arial" w:cs="Arial"/>
          <w:sz w:val="22"/>
          <w:szCs w:val="22"/>
        </w:rPr>
        <w:t>,</w:t>
      </w:r>
      <w:r>
        <w:rPr>
          <w:rFonts w:ascii="Arial" w:hAnsi="Arial" w:cs="Arial"/>
          <w:sz w:val="22"/>
          <w:szCs w:val="22"/>
        </w:rPr>
        <w:t xml:space="preserve"> he felt</w:t>
      </w:r>
      <w:r w:rsidR="00800364">
        <w:rPr>
          <w:rFonts w:ascii="Arial" w:hAnsi="Arial" w:cs="Arial"/>
          <w:sz w:val="22"/>
          <w:szCs w:val="22"/>
        </w:rPr>
        <w:t xml:space="preserve"> it had real ‘promise’ and </w:t>
      </w:r>
      <w:r>
        <w:rPr>
          <w:rFonts w:ascii="Arial" w:hAnsi="Arial" w:cs="Arial"/>
          <w:sz w:val="22"/>
          <w:szCs w:val="22"/>
        </w:rPr>
        <w:t xml:space="preserve">children were developing appropriate skills. He also recognised that children made strong progress across Reading and Writing and Maths in the </w:t>
      </w:r>
      <w:r w:rsidR="00800364">
        <w:rPr>
          <w:rFonts w:ascii="Arial" w:hAnsi="Arial" w:cs="Arial"/>
          <w:sz w:val="22"/>
          <w:szCs w:val="22"/>
        </w:rPr>
        <w:t xml:space="preserve">whole school although felt </w:t>
      </w:r>
      <w:r>
        <w:rPr>
          <w:rFonts w:ascii="Arial" w:hAnsi="Arial" w:cs="Arial"/>
          <w:sz w:val="22"/>
          <w:szCs w:val="22"/>
        </w:rPr>
        <w:t xml:space="preserve">given the strength of teaching these skills we could now begin to offer a wider range of subjects. </w:t>
      </w:r>
    </w:p>
    <w:p w:rsidR="002C20D3" w:rsidRDefault="002C20D3" w:rsidP="005D2F38">
      <w:pPr>
        <w:tabs>
          <w:tab w:val="left" w:pos="420"/>
          <w:tab w:val="center" w:pos="4513"/>
        </w:tabs>
        <w:rPr>
          <w:rFonts w:ascii="Arial" w:hAnsi="Arial" w:cs="Arial"/>
          <w:sz w:val="22"/>
          <w:szCs w:val="22"/>
        </w:rPr>
      </w:pPr>
      <w:r>
        <w:rPr>
          <w:rFonts w:ascii="Arial" w:hAnsi="Arial" w:cs="Arial"/>
          <w:sz w:val="22"/>
          <w:szCs w:val="22"/>
        </w:rPr>
        <w:t>The letter that was sent to the school with the full findings is available on the website under ‘Ofsted’ for anyo</w:t>
      </w:r>
      <w:r w:rsidR="0022135A">
        <w:rPr>
          <w:rFonts w:ascii="Arial" w:hAnsi="Arial" w:cs="Arial"/>
          <w:sz w:val="22"/>
          <w:szCs w:val="22"/>
        </w:rPr>
        <w:t xml:space="preserve">ne who wishes to find out more or please ask at the office for a paper copy. </w:t>
      </w:r>
      <w:r>
        <w:rPr>
          <w:rFonts w:ascii="Arial" w:hAnsi="Arial" w:cs="Arial"/>
          <w:sz w:val="22"/>
          <w:szCs w:val="22"/>
        </w:rPr>
        <w:t>We will endeavour</w:t>
      </w:r>
      <w:r w:rsidR="006F4567">
        <w:rPr>
          <w:rFonts w:ascii="Arial" w:hAnsi="Arial" w:cs="Arial"/>
          <w:sz w:val="22"/>
          <w:szCs w:val="22"/>
        </w:rPr>
        <w:t>,</w:t>
      </w:r>
      <w:r>
        <w:rPr>
          <w:rFonts w:ascii="Arial" w:hAnsi="Arial" w:cs="Arial"/>
          <w:sz w:val="22"/>
          <w:szCs w:val="22"/>
        </w:rPr>
        <w:t xml:space="preserve"> of course</w:t>
      </w:r>
      <w:r w:rsidR="006F4567">
        <w:rPr>
          <w:rFonts w:ascii="Arial" w:hAnsi="Arial" w:cs="Arial"/>
          <w:sz w:val="22"/>
          <w:szCs w:val="22"/>
        </w:rPr>
        <w:t>,</w:t>
      </w:r>
      <w:r>
        <w:rPr>
          <w:rFonts w:ascii="Arial" w:hAnsi="Arial" w:cs="Arial"/>
          <w:sz w:val="22"/>
          <w:szCs w:val="22"/>
        </w:rPr>
        <w:t xml:space="preserve"> to continue to develop our wonderful school, where our children have just confirmed in a questionnaire they are ‘very happy’!</w:t>
      </w:r>
      <w:r w:rsidR="006F4567">
        <w:rPr>
          <w:rFonts w:ascii="Arial" w:hAnsi="Arial" w:cs="Arial"/>
          <w:sz w:val="22"/>
          <w:szCs w:val="22"/>
        </w:rPr>
        <w:t xml:space="preserve"> W</w:t>
      </w:r>
      <w:r>
        <w:rPr>
          <w:rFonts w:ascii="Arial" w:hAnsi="Arial" w:cs="Arial"/>
          <w:sz w:val="22"/>
          <w:szCs w:val="22"/>
        </w:rPr>
        <w:t>e hope you too recognise the journey the school is on to include your child in decision</w:t>
      </w:r>
      <w:r w:rsidR="006F4567">
        <w:rPr>
          <w:rFonts w:ascii="Arial" w:hAnsi="Arial" w:cs="Arial"/>
          <w:sz w:val="22"/>
          <w:szCs w:val="22"/>
        </w:rPr>
        <w:t>s</w:t>
      </w:r>
      <w:r>
        <w:rPr>
          <w:rFonts w:ascii="Arial" w:hAnsi="Arial" w:cs="Arial"/>
          <w:sz w:val="22"/>
          <w:szCs w:val="22"/>
        </w:rPr>
        <w:t xml:space="preserve"> about their education and offer a positive and fun learning environment. </w:t>
      </w:r>
    </w:p>
    <w:p w:rsidR="00800364" w:rsidRDefault="00800364" w:rsidP="005D2F38">
      <w:pPr>
        <w:tabs>
          <w:tab w:val="left" w:pos="420"/>
          <w:tab w:val="center" w:pos="4513"/>
        </w:tabs>
        <w:rPr>
          <w:rFonts w:ascii="Arial" w:hAnsi="Arial" w:cs="Arial"/>
          <w:sz w:val="22"/>
          <w:szCs w:val="22"/>
        </w:rPr>
      </w:pPr>
    </w:p>
    <w:p w:rsidR="00800364" w:rsidRPr="00B42607" w:rsidRDefault="00800364" w:rsidP="005D2F38">
      <w:pPr>
        <w:tabs>
          <w:tab w:val="left" w:pos="420"/>
          <w:tab w:val="center" w:pos="4513"/>
        </w:tabs>
        <w:rPr>
          <w:rFonts w:ascii="Arial" w:hAnsi="Arial" w:cs="Arial"/>
        </w:rPr>
      </w:pPr>
      <w:r w:rsidRPr="00B42607">
        <w:rPr>
          <w:rFonts w:ascii="Arial" w:hAnsi="Arial" w:cs="Arial"/>
          <w:b/>
        </w:rPr>
        <w:t>Attendance</w:t>
      </w:r>
      <w:r w:rsidRPr="00B42607">
        <w:rPr>
          <w:rFonts w:ascii="Arial" w:hAnsi="Arial" w:cs="Arial"/>
        </w:rPr>
        <w:t xml:space="preserve"> </w:t>
      </w:r>
    </w:p>
    <w:p w:rsidR="00800364" w:rsidRDefault="00800364" w:rsidP="005D2F38">
      <w:pPr>
        <w:tabs>
          <w:tab w:val="left" w:pos="420"/>
          <w:tab w:val="center" w:pos="4513"/>
        </w:tabs>
        <w:rPr>
          <w:rFonts w:ascii="Arial" w:hAnsi="Arial" w:cs="Arial"/>
          <w:sz w:val="22"/>
          <w:szCs w:val="22"/>
        </w:rPr>
      </w:pPr>
      <w:r>
        <w:rPr>
          <w:rFonts w:ascii="Arial" w:hAnsi="Arial" w:cs="Arial"/>
          <w:sz w:val="22"/>
          <w:szCs w:val="22"/>
        </w:rPr>
        <w:t>Year</w:t>
      </w:r>
      <w:r w:rsidR="00100AEC">
        <w:rPr>
          <w:rFonts w:ascii="Arial" w:hAnsi="Arial" w:cs="Arial"/>
          <w:sz w:val="22"/>
          <w:szCs w:val="22"/>
        </w:rPr>
        <w:t xml:space="preserve"> 6 </w:t>
      </w:r>
      <w:r w:rsidRPr="00800364">
        <w:rPr>
          <w:rFonts w:ascii="Arial" w:hAnsi="Arial" w:cs="Arial"/>
          <w:sz w:val="22"/>
          <w:szCs w:val="22"/>
        </w:rPr>
        <w:t>had the highes</w:t>
      </w:r>
      <w:r>
        <w:rPr>
          <w:rFonts w:ascii="Arial" w:hAnsi="Arial" w:cs="Arial"/>
          <w:sz w:val="22"/>
          <w:szCs w:val="22"/>
        </w:rPr>
        <w:t xml:space="preserve">t attendance this week with </w:t>
      </w:r>
      <w:r w:rsidR="00100AEC">
        <w:rPr>
          <w:rFonts w:ascii="Arial" w:hAnsi="Arial" w:cs="Arial"/>
          <w:sz w:val="22"/>
          <w:szCs w:val="22"/>
        </w:rPr>
        <w:t>100</w:t>
      </w:r>
      <w:r w:rsidRPr="00800364">
        <w:rPr>
          <w:rFonts w:ascii="Arial" w:hAnsi="Arial" w:cs="Arial"/>
          <w:sz w:val="22"/>
          <w:szCs w:val="22"/>
        </w:rPr>
        <w:t>%. The overall school att</w:t>
      </w:r>
      <w:r>
        <w:rPr>
          <w:rFonts w:ascii="Arial" w:hAnsi="Arial" w:cs="Arial"/>
          <w:sz w:val="22"/>
          <w:szCs w:val="22"/>
        </w:rPr>
        <w:t xml:space="preserve">endance this year so far is 95.4% while this week it has been </w:t>
      </w:r>
      <w:r w:rsidR="00100AEC">
        <w:rPr>
          <w:rFonts w:ascii="Arial" w:hAnsi="Arial" w:cs="Arial"/>
          <w:sz w:val="22"/>
          <w:szCs w:val="22"/>
        </w:rPr>
        <w:t>94.6</w:t>
      </w:r>
      <w:r w:rsidRPr="00800364">
        <w:rPr>
          <w:rFonts w:ascii="Arial" w:hAnsi="Arial" w:cs="Arial"/>
          <w:sz w:val="22"/>
          <w:szCs w:val="22"/>
        </w:rPr>
        <w:t>%. No classes</w:t>
      </w:r>
      <w:r>
        <w:rPr>
          <w:rFonts w:ascii="Arial" w:hAnsi="Arial" w:cs="Arial"/>
          <w:sz w:val="22"/>
          <w:szCs w:val="22"/>
        </w:rPr>
        <w:t xml:space="preserve"> were perfectly punctual and </w:t>
      </w:r>
      <w:r w:rsidR="00597B44">
        <w:rPr>
          <w:rFonts w:ascii="Arial" w:hAnsi="Arial" w:cs="Arial"/>
          <w:sz w:val="22"/>
          <w:szCs w:val="22"/>
        </w:rPr>
        <w:t>306</w:t>
      </w:r>
      <w:r w:rsidRPr="00800364">
        <w:rPr>
          <w:rFonts w:ascii="Arial" w:hAnsi="Arial" w:cs="Arial"/>
          <w:sz w:val="22"/>
          <w:szCs w:val="22"/>
        </w:rPr>
        <w:t xml:space="preserve"> minutes were lost due to lateness. The threshold for what is termed as persistent absence has been determined as 90%, as opposed to 85% previously. Unfortunately, we are also unable to authorise term time holidays as we have to follow the Government and Durham County protocol. The Durham County protocol explains that penalty notices must be issued ‘in instances of unauthorised holidays in term time (where the holiday gives rise to 7 days or more unauthorised </w:t>
      </w:r>
      <w:r>
        <w:rPr>
          <w:rFonts w:ascii="Arial" w:hAnsi="Arial" w:cs="Arial"/>
          <w:sz w:val="22"/>
          <w:szCs w:val="22"/>
        </w:rPr>
        <w:t>absence in any period</w:t>
      </w:r>
      <w:r w:rsidRPr="00800364">
        <w:rPr>
          <w:rFonts w:ascii="Arial" w:hAnsi="Arial" w:cs="Arial"/>
          <w:sz w:val="22"/>
          <w:szCs w:val="22"/>
        </w:rPr>
        <w:t xml:space="preserve">). </w:t>
      </w:r>
      <w:r w:rsidR="002D34CE">
        <w:rPr>
          <w:rFonts w:ascii="Arial" w:hAnsi="Arial" w:cs="Arial"/>
          <w:sz w:val="22"/>
          <w:szCs w:val="22"/>
        </w:rPr>
        <w:t xml:space="preserve">Our local authority will enforce any penalty notices. </w:t>
      </w:r>
      <w:bookmarkStart w:id="0" w:name="_GoBack"/>
      <w:bookmarkEnd w:id="0"/>
    </w:p>
    <w:p w:rsidR="00800364" w:rsidRDefault="00800364" w:rsidP="005D2F38">
      <w:pPr>
        <w:tabs>
          <w:tab w:val="left" w:pos="420"/>
          <w:tab w:val="center" w:pos="4513"/>
        </w:tabs>
        <w:rPr>
          <w:rFonts w:ascii="Arial" w:hAnsi="Arial" w:cs="Arial"/>
          <w:sz w:val="22"/>
          <w:szCs w:val="22"/>
        </w:rPr>
      </w:pPr>
    </w:p>
    <w:p w:rsidR="00800364" w:rsidRPr="00B42607" w:rsidRDefault="00800364" w:rsidP="005D2F38">
      <w:pPr>
        <w:tabs>
          <w:tab w:val="left" w:pos="420"/>
          <w:tab w:val="center" w:pos="4513"/>
        </w:tabs>
        <w:rPr>
          <w:rFonts w:ascii="Arial" w:hAnsi="Arial" w:cs="Arial"/>
          <w:b/>
        </w:rPr>
      </w:pPr>
      <w:r w:rsidRPr="00B42607">
        <w:rPr>
          <w:rFonts w:ascii="Arial" w:hAnsi="Arial" w:cs="Arial"/>
          <w:b/>
        </w:rPr>
        <w:t xml:space="preserve">Dates for the diary </w:t>
      </w:r>
    </w:p>
    <w:p w:rsidR="008C73A4" w:rsidRDefault="008C73A4" w:rsidP="005D2F38">
      <w:pPr>
        <w:tabs>
          <w:tab w:val="left" w:pos="420"/>
          <w:tab w:val="center" w:pos="4513"/>
        </w:tabs>
        <w:rPr>
          <w:rFonts w:ascii="Arial" w:hAnsi="Arial" w:cs="Arial"/>
          <w:b/>
          <w:sz w:val="22"/>
          <w:szCs w:val="22"/>
        </w:rPr>
      </w:pPr>
    </w:p>
    <w:tbl>
      <w:tblPr>
        <w:tblStyle w:val="TableGrid"/>
        <w:tblW w:w="0" w:type="auto"/>
        <w:tblLook w:val="04A0" w:firstRow="1" w:lastRow="0" w:firstColumn="1" w:lastColumn="0" w:noHBand="0" w:noVBand="1"/>
      </w:tblPr>
      <w:tblGrid>
        <w:gridCol w:w="4815"/>
        <w:gridCol w:w="4201"/>
      </w:tblGrid>
      <w:tr w:rsidR="008C73A4" w:rsidTr="008C73A4">
        <w:trPr>
          <w:trHeight w:val="460"/>
        </w:trPr>
        <w:tc>
          <w:tcPr>
            <w:tcW w:w="4815" w:type="dxa"/>
          </w:tcPr>
          <w:p w:rsidR="008C73A4" w:rsidRPr="008C73A4" w:rsidRDefault="008C73A4" w:rsidP="005D2F38">
            <w:pPr>
              <w:tabs>
                <w:tab w:val="left" w:pos="420"/>
                <w:tab w:val="center" w:pos="4513"/>
              </w:tabs>
              <w:rPr>
                <w:rFonts w:ascii="Arial" w:hAnsi="Arial" w:cs="Arial"/>
                <w:sz w:val="22"/>
                <w:szCs w:val="22"/>
              </w:rPr>
            </w:pPr>
            <w:r w:rsidRPr="008C73A4">
              <w:rPr>
                <w:rFonts w:ascii="Arial" w:hAnsi="Arial" w:cs="Arial"/>
                <w:sz w:val="22"/>
                <w:szCs w:val="22"/>
              </w:rPr>
              <w:t xml:space="preserve">Year 6 Leavers’ Performance </w:t>
            </w:r>
          </w:p>
        </w:tc>
        <w:tc>
          <w:tcPr>
            <w:tcW w:w="4201" w:type="dxa"/>
          </w:tcPr>
          <w:p w:rsidR="008C73A4" w:rsidRPr="008C73A4" w:rsidRDefault="008C73A4" w:rsidP="005D2F38">
            <w:pPr>
              <w:tabs>
                <w:tab w:val="left" w:pos="420"/>
                <w:tab w:val="center" w:pos="4513"/>
              </w:tabs>
              <w:rPr>
                <w:rFonts w:ascii="Arial" w:hAnsi="Arial" w:cs="Arial"/>
                <w:sz w:val="22"/>
                <w:szCs w:val="22"/>
              </w:rPr>
            </w:pPr>
            <w:r w:rsidRPr="008C73A4">
              <w:rPr>
                <w:rFonts w:ascii="Arial" w:hAnsi="Arial" w:cs="Arial"/>
                <w:sz w:val="22"/>
                <w:szCs w:val="22"/>
              </w:rPr>
              <w:t>Tuesday 17</w:t>
            </w:r>
            <w:r w:rsidRPr="008C73A4">
              <w:rPr>
                <w:rFonts w:ascii="Arial" w:hAnsi="Arial" w:cs="Arial"/>
                <w:sz w:val="22"/>
                <w:szCs w:val="22"/>
                <w:vertAlign w:val="superscript"/>
              </w:rPr>
              <w:t>th</w:t>
            </w:r>
            <w:r w:rsidRPr="008C73A4">
              <w:rPr>
                <w:rFonts w:ascii="Arial" w:hAnsi="Arial" w:cs="Arial"/>
                <w:sz w:val="22"/>
                <w:szCs w:val="22"/>
              </w:rPr>
              <w:t xml:space="preserve"> July 2018 6.00pm </w:t>
            </w:r>
          </w:p>
        </w:tc>
      </w:tr>
      <w:tr w:rsidR="008C73A4" w:rsidTr="008C73A4">
        <w:trPr>
          <w:trHeight w:val="432"/>
        </w:trPr>
        <w:tc>
          <w:tcPr>
            <w:tcW w:w="4815"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 xml:space="preserve">Year 6 Leavers’ Performance </w:t>
            </w:r>
          </w:p>
        </w:tc>
        <w:tc>
          <w:tcPr>
            <w:tcW w:w="4201"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Wednesday 18</w:t>
            </w:r>
            <w:r w:rsidRPr="008C73A4">
              <w:rPr>
                <w:rFonts w:ascii="Arial" w:hAnsi="Arial" w:cs="Arial"/>
                <w:sz w:val="22"/>
                <w:szCs w:val="22"/>
                <w:vertAlign w:val="superscript"/>
              </w:rPr>
              <w:t>th</w:t>
            </w:r>
            <w:r w:rsidRPr="008C73A4">
              <w:rPr>
                <w:rFonts w:ascii="Arial" w:hAnsi="Arial" w:cs="Arial"/>
                <w:sz w:val="22"/>
                <w:szCs w:val="22"/>
              </w:rPr>
              <w:t xml:space="preserve"> July 2018 1.30pm </w:t>
            </w:r>
          </w:p>
        </w:tc>
      </w:tr>
      <w:tr w:rsidR="008C73A4" w:rsidTr="008C73A4">
        <w:trPr>
          <w:trHeight w:val="460"/>
        </w:trPr>
        <w:tc>
          <w:tcPr>
            <w:tcW w:w="4815"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 xml:space="preserve">Year 4 Pooley Bridge Residential </w:t>
            </w:r>
          </w:p>
        </w:tc>
        <w:tc>
          <w:tcPr>
            <w:tcW w:w="4201"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Wednesday 18</w:t>
            </w:r>
            <w:r w:rsidRPr="008C73A4">
              <w:rPr>
                <w:rFonts w:ascii="Arial" w:hAnsi="Arial" w:cs="Arial"/>
                <w:sz w:val="22"/>
                <w:szCs w:val="22"/>
                <w:vertAlign w:val="superscript"/>
              </w:rPr>
              <w:t>th</w:t>
            </w:r>
            <w:r w:rsidRPr="008C73A4">
              <w:rPr>
                <w:rFonts w:ascii="Arial" w:hAnsi="Arial" w:cs="Arial"/>
                <w:sz w:val="22"/>
                <w:szCs w:val="22"/>
              </w:rPr>
              <w:t xml:space="preserve"> – Friday 20</w:t>
            </w:r>
            <w:r w:rsidRPr="008C73A4">
              <w:rPr>
                <w:rFonts w:ascii="Arial" w:hAnsi="Arial" w:cs="Arial"/>
                <w:sz w:val="22"/>
                <w:szCs w:val="22"/>
                <w:vertAlign w:val="superscript"/>
              </w:rPr>
              <w:t>th</w:t>
            </w:r>
            <w:r w:rsidRPr="008C73A4">
              <w:rPr>
                <w:rFonts w:ascii="Arial" w:hAnsi="Arial" w:cs="Arial"/>
                <w:sz w:val="22"/>
                <w:szCs w:val="22"/>
              </w:rPr>
              <w:t xml:space="preserve"> July 2018</w:t>
            </w:r>
          </w:p>
        </w:tc>
      </w:tr>
      <w:tr w:rsidR="008C73A4" w:rsidTr="008C73A4">
        <w:trPr>
          <w:trHeight w:val="432"/>
        </w:trPr>
        <w:tc>
          <w:tcPr>
            <w:tcW w:w="4815"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Year 6 Sleepover</w:t>
            </w:r>
          </w:p>
        </w:tc>
        <w:tc>
          <w:tcPr>
            <w:tcW w:w="4201"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Thursday 19</w:t>
            </w:r>
            <w:r w:rsidRPr="008C73A4">
              <w:rPr>
                <w:rFonts w:ascii="Arial" w:hAnsi="Arial" w:cs="Arial"/>
                <w:sz w:val="22"/>
                <w:szCs w:val="22"/>
                <w:vertAlign w:val="superscript"/>
              </w:rPr>
              <w:t>th</w:t>
            </w:r>
            <w:r w:rsidRPr="008C73A4">
              <w:rPr>
                <w:rFonts w:ascii="Arial" w:hAnsi="Arial" w:cs="Arial"/>
                <w:sz w:val="22"/>
                <w:szCs w:val="22"/>
              </w:rPr>
              <w:t xml:space="preserve"> July 6.00pm 2018</w:t>
            </w:r>
          </w:p>
        </w:tc>
      </w:tr>
      <w:tr w:rsidR="008C73A4" w:rsidTr="008C73A4">
        <w:trPr>
          <w:trHeight w:val="432"/>
        </w:trPr>
        <w:tc>
          <w:tcPr>
            <w:tcW w:w="4815"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 xml:space="preserve">School closes at the end of the summer term </w:t>
            </w:r>
          </w:p>
        </w:tc>
        <w:tc>
          <w:tcPr>
            <w:tcW w:w="4201" w:type="dxa"/>
          </w:tcPr>
          <w:p w:rsidR="008C73A4" w:rsidRPr="008C73A4" w:rsidRDefault="008C73A4" w:rsidP="008C73A4">
            <w:pPr>
              <w:tabs>
                <w:tab w:val="left" w:pos="420"/>
                <w:tab w:val="center" w:pos="4513"/>
              </w:tabs>
              <w:rPr>
                <w:rFonts w:ascii="Arial" w:hAnsi="Arial" w:cs="Arial"/>
                <w:sz w:val="22"/>
                <w:szCs w:val="22"/>
              </w:rPr>
            </w:pPr>
            <w:r w:rsidRPr="008C73A4">
              <w:rPr>
                <w:rFonts w:ascii="Arial" w:hAnsi="Arial" w:cs="Arial"/>
                <w:sz w:val="22"/>
                <w:szCs w:val="22"/>
              </w:rPr>
              <w:t>Friday 20</w:t>
            </w:r>
            <w:r w:rsidRPr="008C73A4">
              <w:rPr>
                <w:rFonts w:ascii="Arial" w:hAnsi="Arial" w:cs="Arial"/>
                <w:sz w:val="22"/>
                <w:szCs w:val="22"/>
                <w:vertAlign w:val="superscript"/>
              </w:rPr>
              <w:t>th</w:t>
            </w:r>
            <w:r w:rsidRPr="008C73A4">
              <w:rPr>
                <w:rFonts w:ascii="Arial" w:hAnsi="Arial" w:cs="Arial"/>
                <w:sz w:val="22"/>
                <w:szCs w:val="22"/>
              </w:rPr>
              <w:t xml:space="preserve"> July 2018 </w:t>
            </w:r>
          </w:p>
        </w:tc>
      </w:tr>
    </w:tbl>
    <w:p w:rsidR="008C73A4" w:rsidRPr="00800364" w:rsidRDefault="008C73A4" w:rsidP="005D2F38">
      <w:pPr>
        <w:tabs>
          <w:tab w:val="left" w:pos="420"/>
          <w:tab w:val="center" w:pos="4513"/>
        </w:tabs>
        <w:rPr>
          <w:rFonts w:ascii="Arial" w:hAnsi="Arial" w:cs="Arial"/>
          <w:b/>
          <w:sz w:val="22"/>
          <w:szCs w:val="22"/>
        </w:rPr>
      </w:pPr>
    </w:p>
    <w:p w:rsidR="00800364" w:rsidRDefault="00800364" w:rsidP="005D2F38">
      <w:pPr>
        <w:tabs>
          <w:tab w:val="left" w:pos="420"/>
          <w:tab w:val="center" w:pos="4513"/>
        </w:tabs>
        <w:rPr>
          <w:rFonts w:ascii="Arial" w:hAnsi="Arial" w:cs="Arial"/>
          <w:sz w:val="22"/>
          <w:szCs w:val="22"/>
        </w:rPr>
      </w:pPr>
    </w:p>
    <w:p w:rsidR="00800364" w:rsidRDefault="00800364" w:rsidP="00800364">
      <w:pPr>
        <w:tabs>
          <w:tab w:val="left" w:pos="420"/>
          <w:tab w:val="center" w:pos="4513"/>
        </w:tabs>
        <w:rPr>
          <w:rFonts w:ascii="Arial" w:hAnsi="Arial" w:cs="Arial"/>
          <w:sz w:val="22"/>
          <w:szCs w:val="22"/>
        </w:rPr>
      </w:pPr>
      <w:r>
        <w:rPr>
          <w:rFonts w:ascii="Arial" w:hAnsi="Arial" w:cs="Arial"/>
          <w:sz w:val="22"/>
          <w:szCs w:val="22"/>
        </w:rPr>
        <w:t xml:space="preserve">As always, if you have any queries or concerns please speak to myself or a member of staff. </w:t>
      </w:r>
    </w:p>
    <w:p w:rsidR="00800364" w:rsidRDefault="00800364" w:rsidP="005D2F38">
      <w:pPr>
        <w:tabs>
          <w:tab w:val="left" w:pos="420"/>
          <w:tab w:val="center" w:pos="4513"/>
        </w:tabs>
        <w:rPr>
          <w:rFonts w:ascii="Arial" w:hAnsi="Arial" w:cs="Arial"/>
          <w:sz w:val="22"/>
          <w:szCs w:val="22"/>
        </w:rPr>
      </w:pPr>
    </w:p>
    <w:p w:rsidR="000773F9" w:rsidRDefault="000773F9" w:rsidP="005D2F38">
      <w:pPr>
        <w:tabs>
          <w:tab w:val="left" w:pos="420"/>
          <w:tab w:val="center" w:pos="4513"/>
        </w:tabs>
        <w:rPr>
          <w:rFonts w:ascii="Arial" w:hAnsi="Arial" w:cs="Arial"/>
          <w:sz w:val="22"/>
          <w:szCs w:val="22"/>
        </w:rPr>
      </w:pPr>
    </w:p>
    <w:p w:rsidR="00DB173B" w:rsidRDefault="005A42CA" w:rsidP="005D2F38">
      <w:pPr>
        <w:tabs>
          <w:tab w:val="left" w:pos="420"/>
          <w:tab w:val="center" w:pos="4513"/>
        </w:tabs>
        <w:rPr>
          <w:rFonts w:ascii="Arial" w:hAnsi="Arial" w:cs="Arial"/>
          <w:sz w:val="22"/>
          <w:szCs w:val="22"/>
        </w:rPr>
      </w:pPr>
      <w:r>
        <w:rPr>
          <w:rFonts w:ascii="Arial" w:hAnsi="Arial" w:cs="Arial"/>
          <w:sz w:val="22"/>
          <w:szCs w:val="22"/>
        </w:rPr>
        <w:t>Yours Sincerely</w:t>
      </w:r>
    </w:p>
    <w:p w:rsidR="005A42CA" w:rsidRDefault="005A42CA" w:rsidP="005D2F38">
      <w:pPr>
        <w:tabs>
          <w:tab w:val="left" w:pos="420"/>
          <w:tab w:val="center" w:pos="4513"/>
        </w:tabs>
        <w:rPr>
          <w:rFonts w:ascii="Arial" w:hAnsi="Arial" w:cs="Arial"/>
          <w:sz w:val="22"/>
          <w:szCs w:val="22"/>
        </w:rPr>
      </w:pPr>
      <w:r>
        <w:rPr>
          <w:rFonts w:ascii="Arial" w:hAnsi="Arial" w:cs="Arial"/>
          <w:sz w:val="22"/>
          <w:szCs w:val="22"/>
        </w:rPr>
        <w:t>Mrs J Bromley</w:t>
      </w:r>
    </w:p>
    <w:p w:rsidR="005A42CA" w:rsidRPr="004B0CFB" w:rsidRDefault="00DB173B" w:rsidP="005D2F38">
      <w:pPr>
        <w:tabs>
          <w:tab w:val="left" w:pos="420"/>
          <w:tab w:val="center" w:pos="4513"/>
        </w:tabs>
        <w:rPr>
          <w:rFonts w:ascii="Arial" w:hAnsi="Arial" w:cs="Arial"/>
          <w:sz w:val="22"/>
          <w:szCs w:val="22"/>
        </w:rPr>
      </w:pPr>
      <w:r>
        <w:rPr>
          <w:rFonts w:ascii="Arial" w:hAnsi="Arial" w:cs="Arial"/>
          <w:sz w:val="22"/>
          <w:szCs w:val="22"/>
        </w:rPr>
        <w:t>Head teacher</w:t>
      </w:r>
    </w:p>
    <w:sectPr w:rsidR="005A42CA" w:rsidRPr="004B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36A2"/>
    <w:rsid w:val="000629D5"/>
    <w:rsid w:val="00073882"/>
    <w:rsid w:val="000773F9"/>
    <w:rsid w:val="00093805"/>
    <w:rsid w:val="000973CE"/>
    <w:rsid w:val="000B11EC"/>
    <w:rsid w:val="000B3FBA"/>
    <w:rsid w:val="000D0C60"/>
    <w:rsid w:val="000E676A"/>
    <w:rsid w:val="00100AEC"/>
    <w:rsid w:val="00103827"/>
    <w:rsid w:val="00103C42"/>
    <w:rsid w:val="00104E36"/>
    <w:rsid w:val="00105924"/>
    <w:rsid w:val="001324D2"/>
    <w:rsid w:val="00132D9A"/>
    <w:rsid w:val="00133185"/>
    <w:rsid w:val="00142EC6"/>
    <w:rsid w:val="00143D66"/>
    <w:rsid w:val="00156D79"/>
    <w:rsid w:val="00164DD0"/>
    <w:rsid w:val="00164DEE"/>
    <w:rsid w:val="0017152B"/>
    <w:rsid w:val="00176307"/>
    <w:rsid w:val="001B6CF8"/>
    <w:rsid w:val="001B6E1B"/>
    <w:rsid w:val="001C573E"/>
    <w:rsid w:val="001D0571"/>
    <w:rsid w:val="001D43EE"/>
    <w:rsid w:val="001E4FB6"/>
    <w:rsid w:val="002109B2"/>
    <w:rsid w:val="00215E6B"/>
    <w:rsid w:val="002171A8"/>
    <w:rsid w:val="0022135A"/>
    <w:rsid w:val="002344A0"/>
    <w:rsid w:val="00240802"/>
    <w:rsid w:val="002544BD"/>
    <w:rsid w:val="0025588B"/>
    <w:rsid w:val="00257CDD"/>
    <w:rsid w:val="00265FD5"/>
    <w:rsid w:val="00266E21"/>
    <w:rsid w:val="00271D70"/>
    <w:rsid w:val="0027296B"/>
    <w:rsid w:val="002810CA"/>
    <w:rsid w:val="00281CE5"/>
    <w:rsid w:val="00291D57"/>
    <w:rsid w:val="002C0BA8"/>
    <w:rsid w:val="002C20D3"/>
    <w:rsid w:val="002C326D"/>
    <w:rsid w:val="002C3E08"/>
    <w:rsid w:val="002D34CE"/>
    <w:rsid w:val="002F6942"/>
    <w:rsid w:val="0031688B"/>
    <w:rsid w:val="00324292"/>
    <w:rsid w:val="00336FBA"/>
    <w:rsid w:val="00340419"/>
    <w:rsid w:val="003431E1"/>
    <w:rsid w:val="00352F5A"/>
    <w:rsid w:val="00362954"/>
    <w:rsid w:val="0037124E"/>
    <w:rsid w:val="00371DD6"/>
    <w:rsid w:val="00373597"/>
    <w:rsid w:val="00380988"/>
    <w:rsid w:val="003B0B4B"/>
    <w:rsid w:val="003C0D52"/>
    <w:rsid w:val="003C0D98"/>
    <w:rsid w:val="003C20BD"/>
    <w:rsid w:val="003C4047"/>
    <w:rsid w:val="003D1C01"/>
    <w:rsid w:val="003D2F67"/>
    <w:rsid w:val="003D6873"/>
    <w:rsid w:val="003E2896"/>
    <w:rsid w:val="003F1B86"/>
    <w:rsid w:val="00423775"/>
    <w:rsid w:val="00423FC5"/>
    <w:rsid w:val="00426978"/>
    <w:rsid w:val="0042777E"/>
    <w:rsid w:val="004336DA"/>
    <w:rsid w:val="00433B53"/>
    <w:rsid w:val="00453206"/>
    <w:rsid w:val="0046785E"/>
    <w:rsid w:val="00473E12"/>
    <w:rsid w:val="004759F1"/>
    <w:rsid w:val="00482425"/>
    <w:rsid w:val="00485F00"/>
    <w:rsid w:val="0049552D"/>
    <w:rsid w:val="004A352B"/>
    <w:rsid w:val="004B0CFB"/>
    <w:rsid w:val="004F4EFC"/>
    <w:rsid w:val="00513390"/>
    <w:rsid w:val="005215A8"/>
    <w:rsid w:val="0053726F"/>
    <w:rsid w:val="00540C98"/>
    <w:rsid w:val="00571037"/>
    <w:rsid w:val="00583506"/>
    <w:rsid w:val="00591A7D"/>
    <w:rsid w:val="00597B44"/>
    <w:rsid w:val="005A305B"/>
    <w:rsid w:val="005A42CA"/>
    <w:rsid w:val="005A456D"/>
    <w:rsid w:val="005D1988"/>
    <w:rsid w:val="005D2F38"/>
    <w:rsid w:val="00633CE7"/>
    <w:rsid w:val="006345F1"/>
    <w:rsid w:val="00661633"/>
    <w:rsid w:val="006643FF"/>
    <w:rsid w:val="00665991"/>
    <w:rsid w:val="006779EE"/>
    <w:rsid w:val="0068167B"/>
    <w:rsid w:val="006A675F"/>
    <w:rsid w:val="006B77CC"/>
    <w:rsid w:val="006D075A"/>
    <w:rsid w:val="006D0ADE"/>
    <w:rsid w:val="006E163B"/>
    <w:rsid w:val="006E34DF"/>
    <w:rsid w:val="006F4567"/>
    <w:rsid w:val="00711D6A"/>
    <w:rsid w:val="007459F8"/>
    <w:rsid w:val="00765473"/>
    <w:rsid w:val="00771F2F"/>
    <w:rsid w:val="0077401E"/>
    <w:rsid w:val="00795C11"/>
    <w:rsid w:val="007B6454"/>
    <w:rsid w:val="007C1F34"/>
    <w:rsid w:val="007C4739"/>
    <w:rsid w:val="007F2A03"/>
    <w:rsid w:val="007F2D6E"/>
    <w:rsid w:val="007F6902"/>
    <w:rsid w:val="00800364"/>
    <w:rsid w:val="00802B5E"/>
    <w:rsid w:val="00806030"/>
    <w:rsid w:val="00810B63"/>
    <w:rsid w:val="00810E7C"/>
    <w:rsid w:val="008150AA"/>
    <w:rsid w:val="00824EC7"/>
    <w:rsid w:val="00827E0C"/>
    <w:rsid w:val="0084025E"/>
    <w:rsid w:val="00846DD5"/>
    <w:rsid w:val="00850122"/>
    <w:rsid w:val="008627EF"/>
    <w:rsid w:val="008905B0"/>
    <w:rsid w:val="008A2D9B"/>
    <w:rsid w:val="008B60D8"/>
    <w:rsid w:val="008C73A4"/>
    <w:rsid w:val="008E2E07"/>
    <w:rsid w:val="008E3A4A"/>
    <w:rsid w:val="008F2B60"/>
    <w:rsid w:val="008F4D13"/>
    <w:rsid w:val="008F66FB"/>
    <w:rsid w:val="00901CFB"/>
    <w:rsid w:val="00907CFC"/>
    <w:rsid w:val="009100BE"/>
    <w:rsid w:val="00925F84"/>
    <w:rsid w:val="00936421"/>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93BA1"/>
    <w:rsid w:val="00AA0716"/>
    <w:rsid w:val="00AA51CB"/>
    <w:rsid w:val="00AF0602"/>
    <w:rsid w:val="00B107F0"/>
    <w:rsid w:val="00B10A23"/>
    <w:rsid w:val="00B12C41"/>
    <w:rsid w:val="00B40FD4"/>
    <w:rsid w:val="00B42607"/>
    <w:rsid w:val="00B774CB"/>
    <w:rsid w:val="00B87701"/>
    <w:rsid w:val="00B94FDB"/>
    <w:rsid w:val="00BA2792"/>
    <w:rsid w:val="00BB019F"/>
    <w:rsid w:val="00BC3615"/>
    <w:rsid w:val="00BC5420"/>
    <w:rsid w:val="00BD591D"/>
    <w:rsid w:val="00BF4689"/>
    <w:rsid w:val="00BF4BC6"/>
    <w:rsid w:val="00C00FA9"/>
    <w:rsid w:val="00C02386"/>
    <w:rsid w:val="00C1394E"/>
    <w:rsid w:val="00C36FB8"/>
    <w:rsid w:val="00C41968"/>
    <w:rsid w:val="00C5231B"/>
    <w:rsid w:val="00C56F59"/>
    <w:rsid w:val="00C60DD7"/>
    <w:rsid w:val="00C61EB4"/>
    <w:rsid w:val="00C81AD6"/>
    <w:rsid w:val="00C84D6E"/>
    <w:rsid w:val="00C8781B"/>
    <w:rsid w:val="00C922FD"/>
    <w:rsid w:val="00CA07D0"/>
    <w:rsid w:val="00CA1E65"/>
    <w:rsid w:val="00CB0065"/>
    <w:rsid w:val="00CC602F"/>
    <w:rsid w:val="00CE046A"/>
    <w:rsid w:val="00CE7658"/>
    <w:rsid w:val="00D05854"/>
    <w:rsid w:val="00D05BF8"/>
    <w:rsid w:val="00D25E4A"/>
    <w:rsid w:val="00D260A5"/>
    <w:rsid w:val="00D44651"/>
    <w:rsid w:val="00D45EEE"/>
    <w:rsid w:val="00D717EF"/>
    <w:rsid w:val="00D817ED"/>
    <w:rsid w:val="00D90626"/>
    <w:rsid w:val="00DA4EEB"/>
    <w:rsid w:val="00DB173B"/>
    <w:rsid w:val="00DC0E44"/>
    <w:rsid w:val="00DD7D7B"/>
    <w:rsid w:val="00DE024C"/>
    <w:rsid w:val="00DF16AE"/>
    <w:rsid w:val="00E10428"/>
    <w:rsid w:val="00E65E2F"/>
    <w:rsid w:val="00E75F71"/>
    <w:rsid w:val="00E8041A"/>
    <w:rsid w:val="00E8049F"/>
    <w:rsid w:val="00EC2528"/>
    <w:rsid w:val="00EC3EE8"/>
    <w:rsid w:val="00EC6744"/>
    <w:rsid w:val="00ED201A"/>
    <w:rsid w:val="00EE591E"/>
    <w:rsid w:val="00F140FA"/>
    <w:rsid w:val="00F42EE9"/>
    <w:rsid w:val="00F56EC1"/>
    <w:rsid w:val="00F62658"/>
    <w:rsid w:val="00F668D1"/>
    <w:rsid w:val="00F8248C"/>
    <w:rsid w:val="00FA2229"/>
    <w:rsid w:val="00FB26A0"/>
    <w:rsid w:val="00FC5AE2"/>
    <w:rsid w:val="00FC7771"/>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DAC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8</cp:revision>
  <cp:lastPrinted>2018-07-06T12:00:00Z</cp:lastPrinted>
  <dcterms:created xsi:type="dcterms:W3CDTF">2018-07-06T10:22:00Z</dcterms:created>
  <dcterms:modified xsi:type="dcterms:W3CDTF">2018-07-06T12:06:00Z</dcterms:modified>
</cp:coreProperties>
</file>